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48459E" w:rsidRPr="00E82AD5" w14:paraId="57B54EEA" w14:textId="77777777" w:rsidTr="00AE7439">
        <w:tc>
          <w:tcPr>
            <w:tcW w:w="5778" w:type="dxa"/>
          </w:tcPr>
          <w:p w14:paraId="5AF601E8" w14:textId="77777777" w:rsidR="0048459E" w:rsidRPr="00447E07" w:rsidRDefault="0048459E" w:rsidP="00AE74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hideMark/>
          </w:tcPr>
          <w:p w14:paraId="2AB40876" w14:textId="77777777" w:rsidR="0048459E" w:rsidRPr="00A54175" w:rsidRDefault="0048459E" w:rsidP="00AE743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75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</w:t>
            </w:r>
          </w:p>
        </w:tc>
      </w:tr>
      <w:tr w:rsidR="0048459E" w:rsidRPr="00E82AD5" w14:paraId="5E838BB0" w14:textId="77777777" w:rsidTr="00AE7439">
        <w:tc>
          <w:tcPr>
            <w:tcW w:w="5778" w:type="dxa"/>
          </w:tcPr>
          <w:p w14:paraId="61A13BC0" w14:textId="77777777" w:rsidR="0048459E" w:rsidRPr="00E82AD5" w:rsidRDefault="0048459E" w:rsidP="00AE74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76" w:type="dxa"/>
            <w:hideMark/>
          </w:tcPr>
          <w:p w14:paraId="017E1F4D" w14:textId="6CB3C942" w:rsidR="0048459E" w:rsidRPr="009322DA" w:rsidRDefault="0048459E" w:rsidP="00B1702D">
            <w:pPr>
              <w:spacing w:after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D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протоколом заседания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собрания членов</w:t>
            </w:r>
            <w:r w:rsidRPr="009322DA">
              <w:rPr>
                <w:rFonts w:ascii="Times New Roman" w:hAnsi="Times New Roman" w:cs="Times New Roman"/>
                <w:sz w:val="24"/>
                <w:szCs w:val="24"/>
              </w:rPr>
              <w:t xml:space="preserve"> Ассоциации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322DA">
              <w:rPr>
                <w:rFonts w:ascii="Times New Roman" w:hAnsi="Times New Roman" w:cs="Times New Roman"/>
                <w:sz w:val="24"/>
                <w:szCs w:val="24"/>
              </w:rPr>
              <w:t>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Гильдия проектировщиков Новгородской области</w:t>
            </w:r>
            <w:r w:rsidRPr="009322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322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3D4E4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A06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  <w:r w:rsidRPr="003D4E4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792BA0C" w14:textId="77777777" w:rsidR="0048459E" w:rsidRPr="00E84BF3" w:rsidRDefault="0048459E" w:rsidP="0048459E">
      <w:pPr>
        <w:spacing w:after="12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E84BF3">
        <w:rPr>
          <w:rFonts w:ascii="Times New Roman" w:hAnsi="Times New Roman"/>
          <w:b/>
          <w:sz w:val="28"/>
          <w:szCs w:val="28"/>
        </w:rPr>
        <w:t xml:space="preserve">Отчет </w:t>
      </w:r>
    </w:p>
    <w:p w14:paraId="52F8653B" w14:textId="115E663F" w:rsidR="0048459E" w:rsidRPr="00E84BF3" w:rsidRDefault="0048459E" w:rsidP="0048459E">
      <w:pPr>
        <w:spacing w:after="120" w:line="240" w:lineRule="exact"/>
        <w:jc w:val="center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об итогах деятельности </w:t>
      </w:r>
      <w:r w:rsidRPr="00E84BF3">
        <w:rPr>
          <w:rFonts w:ascii="Times New Roman" w:hAnsi="Times New Roman"/>
          <w:sz w:val="28"/>
          <w:szCs w:val="28"/>
        </w:rPr>
        <w:t xml:space="preserve">  Ассоциации </w:t>
      </w:r>
      <w:r w:rsidRPr="00E84BF3">
        <w:rPr>
          <w:rFonts w:ascii="Times New Roman" w:hAnsi="Times New Roman"/>
          <w:sz w:val="28"/>
          <w:szCs w:val="28"/>
        </w:rPr>
        <w:br/>
      </w:r>
      <w:r w:rsidR="00AF65C8">
        <w:rPr>
          <w:rFonts w:ascii="Times New Roman" w:hAnsi="Times New Roman"/>
          <w:sz w:val="28"/>
          <w:szCs w:val="28"/>
        </w:rPr>
        <w:t>саморегулируемой организации</w:t>
      </w:r>
      <w:r w:rsidRPr="00E84BF3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Гильдия проектировщиков Новгородской области</w:t>
      </w:r>
      <w:r w:rsidRPr="00E84BF3">
        <w:rPr>
          <w:rFonts w:ascii="Times New Roman" w:hAnsi="Times New Roman"/>
          <w:sz w:val="28"/>
          <w:szCs w:val="28"/>
        </w:rPr>
        <w:t>»</w:t>
      </w:r>
      <w:r w:rsidR="00A41C5E">
        <w:rPr>
          <w:rFonts w:ascii="Times New Roman" w:hAnsi="Times New Roman"/>
          <w:sz w:val="28"/>
          <w:szCs w:val="28"/>
        </w:rPr>
        <w:t xml:space="preserve"> (далее – Ассоциация»</w:t>
      </w:r>
      <w:r w:rsidRPr="00E84BF3">
        <w:rPr>
          <w:rFonts w:ascii="Times New Roman" w:hAnsi="Times New Roman"/>
          <w:sz w:val="28"/>
          <w:szCs w:val="28"/>
        </w:rPr>
        <w:t xml:space="preserve"> </w:t>
      </w:r>
      <w:r w:rsidRPr="00E84BF3">
        <w:rPr>
          <w:rFonts w:ascii="Times New Roman" w:hAnsi="Times New Roman"/>
          <w:sz w:val="28"/>
          <w:szCs w:val="28"/>
        </w:rPr>
        <w:br/>
        <w:t>за 202</w:t>
      </w:r>
      <w:r>
        <w:rPr>
          <w:rFonts w:ascii="Times New Roman" w:hAnsi="Times New Roman"/>
          <w:sz w:val="28"/>
          <w:szCs w:val="28"/>
        </w:rPr>
        <w:t>5</w:t>
      </w:r>
      <w:r w:rsidRPr="00E84BF3">
        <w:rPr>
          <w:rFonts w:ascii="Times New Roman" w:hAnsi="Times New Roman"/>
          <w:sz w:val="28"/>
          <w:szCs w:val="28"/>
        </w:rPr>
        <w:t xml:space="preserve"> год </w:t>
      </w:r>
      <w:r w:rsidRPr="00E84BF3">
        <w:rPr>
          <w:rFonts w:ascii="Times New Roman" w:hAnsi="Times New Roman"/>
          <w:sz w:val="28"/>
          <w:szCs w:val="28"/>
          <w:highlight w:val="yellow"/>
        </w:rPr>
        <w:br/>
      </w:r>
    </w:p>
    <w:p w14:paraId="1E50607A" w14:textId="77777777" w:rsidR="0048459E" w:rsidRPr="00EB6DB2" w:rsidRDefault="0048459E" w:rsidP="004845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на конец дня 31.12.2025</w:t>
      </w:r>
    </w:p>
    <w:p w14:paraId="0C91EC35" w14:textId="058493ED" w:rsidR="0048459E" w:rsidRPr="00EB6DB2" w:rsidRDefault="0048459E" w:rsidP="0048459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 Проведено заседаний Совета Ассоциации СРО «</w:t>
      </w:r>
      <w:r w:rsidR="004733D8">
        <w:rPr>
          <w:rFonts w:ascii="Times New Roman" w:hAnsi="Times New Roman" w:cs="Times New Roman"/>
          <w:sz w:val="24"/>
          <w:szCs w:val="24"/>
        </w:rPr>
        <w:t>Гильдия проектировщиков Новгородской области</w:t>
      </w:r>
      <w:r w:rsidRPr="00EB6DB2">
        <w:rPr>
          <w:rFonts w:ascii="Times New Roman" w:hAnsi="Times New Roman" w:cs="Times New Roman"/>
          <w:sz w:val="24"/>
          <w:szCs w:val="24"/>
        </w:rPr>
        <w:t xml:space="preserve">» (далее – </w:t>
      </w:r>
      <w:r w:rsidR="004733D8">
        <w:rPr>
          <w:rFonts w:ascii="Times New Roman" w:hAnsi="Times New Roman" w:cs="Times New Roman"/>
          <w:sz w:val="24"/>
          <w:szCs w:val="24"/>
        </w:rPr>
        <w:t>Ассоциация</w:t>
      </w:r>
      <w:r w:rsidRPr="00EB6DB2">
        <w:rPr>
          <w:rFonts w:ascii="Times New Roman" w:hAnsi="Times New Roman" w:cs="Times New Roman"/>
          <w:sz w:val="24"/>
          <w:szCs w:val="24"/>
        </w:rPr>
        <w:t xml:space="preserve">) – </w:t>
      </w:r>
      <w:r w:rsidR="004733D8">
        <w:rPr>
          <w:rFonts w:ascii="Times New Roman" w:hAnsi="Times New Roman" w:cs="Times New Roman"/>
          <w:sz w:val="24"/>
          <w:szCs w:val="24"/>
        </w:rPr>
        <w:t>20</w:t>
      </w:r>
      <w:r w:rsidRPr="00EB6DB2">
        <w:rPr>
          <w:rFonts w:ascii="Times New Roman" w:hAnsi="Times New Roman" w:cs="Times New Roman"/>
          <w:sz w:val="24"/>
          <w:szCs w:val="24"/>
        </w:rPr>
        <w:t>.</w:t>
      </w:r>
    </w:p>
    <w:p w14:paraId="551F7675" w14:textId="77777777" w:rsidR="0048459E" w:rsidRPr="00EB6DB2" w:rsidRDefault="0048459E" w:rsidP="0048459E">
      <w:pPr>
        <w:pStyle w:val="a7"/>
        <w:numPr>
          <w:ilvl w:val="0"/>
          <w:numId w:val="1"/>
        </w:numPr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 Проведено общих собраний – 2.</w:t>
      </w:r>
    </w:p>
    <w:p w14:paraId="3310521A" w14:textId="67572889" w:rsidR="0048459E" w:rsidRPr="00EB6DB2" w:rsidRDefault="0048459E" w:rsidP="0048459E">
      <w:pPr>
        <w:pStyle w:val="a7"/>
        <w:numPr>
          <w:ilvl w:val="0"/>
          <w:numId w:val="1"/>
        </w:numPr>
        <w:spacing w:before="120"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Общее количество членов </w:t>
      </w:r>
      <w:r w:rsidR="004733D8">
        <w:rPr>
          <w:rFonts w:ascii="Times New Roman" w:hAnsi="Times New Roman" w:cs="Times New Roman"/>
          <w:sz w:val="24"/>
          <w:szCs w:val="24"/>
        </w:rPr>
        <w:t>Ассоциации</w:t>
      </w:r>
      <w:r w:rsidRPr="00EB6DB2">
        <w:rPr>
          <w:rFonts w:ascii="Times New Roman" w:hAnsi="Times New Roman" w:cs="Times New Roman"/>
          <w:sz w:val="24"/>
          <w:szCs w:val="24"/>
        </w:rPr>
        <w:t>:</w:t>
      </w:r>
    </w:p>
    <w:p w14:paraId="142A82FE" w14:textId="4E10F9CA" w:rsidR="0048459E" w:rsidRPr="00EB6DB2" w:rsidRDefault="0048459E" w:rsidP="0048459E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3.1. На 01.01.2025 – </w:t>
      </w:r>
      <w:r w:rsidR="00527525">
        <w:rPr>
          <w:rFonts w:ascii="Times New Roman" w:hAnsi="Times New Roman" w:cs="Times New Roman"/>
          <w:sz w:val="24"/>
          <w:szCs w:val="24"/>
        </w:rPr>
        <w:t>65</w:t>
      </w:r>
    </w:p>
    <w:p w14:paraId="3DF0120E" w14:textId="0FF2ED0D" w:rsidR="0048459E" w:rsidRPr="00EB6DB2" w:rsidRDefault="0048459E" w:rsidP="0048459E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3.2. На конец дня 31.12.2025– </w:t>
      </w:r>
      <w:r w:rsidR="00527525">
        <w:rPr>
          <w:rFonts w:ascii="Times New Roman" w:hAnsi="Times New Roman" w:cs="Times New Roman"/>
          <w:sz w:val="24"/>
          <w:szCs w:val="24"/>
        </w:rPr>
        <w:t>65</w:t>
      </w:r>
      <w:r w:rsidRPr="00EB6DB2">
        <w:rPr>
          <w:rFonts w:ascii="Times New Roman" w:hAnsi="Times New Roman" w:cs="Times New Roman"/>
          <w:sz w:val="24"/>
          <w:szCs w:val="24"/>
        </w:rPr>
        <w:t xml:space="preserve">, </w:t>
      </w:r>
      <w:r w:rsidR="00B7704A">
        <w:rPr>
          <w:rFonts w:ascii="Times New Roman" w:hAnsi="Times New Roman" w:cs="Times New Roman"/>
          <w:sz w:val="24"/>
          <w:szCs w:val="24"/>
        </w:rPr>
        <w:t>68</w:t>
      </w:r>
      <w:r w:rsidRPr="00EB6DB2">
        <w:rPr>
          <w:rFonts w:ascii="Times New Roman" w:hAnsi="Times New Roman" w:cs="Times New Roman"/>
          <w:sz w:val="24"/>
          <w:szCs w:val="24"/>
        </w:rPr>
        <w:t>+1-4=6</w:t>
      </w:r>
      <w:r w:rsidR="00B7704A">
        <w:rPr>
          <w:rFonts w:ascii="Times New Roman" w:hAnsi="Times New Roman" w:cs="Times New Roman"/>
          <w:sz w:val="24"/>
          <w:szCs w:val="24"/>
        </w:rPr>
        <w:t>5</w:t>
      </w:r>
    </w:p>
    <w:p w14:paraId="3DF17D60" w14:textId="569AA82F" w:rsidR="0048459E" w:rsidRPr="00EB6DB2" w:rsidRDefault="0048459E" w:rsidP="004845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4. На конец дня 31.12.2025 размер компенсационных фондов </w:t>
      </w:r>
      <w:r w:rsidR="00B7704A">
        <w:rPr>
          <w:rFonts w:ascii="Times New Roman" w:hAnsi="Times New Roman" w:cs="Times New Roman"/>
          <w:sz w:val="24"/>
          <w:szCs w:val="24"/>
        </w:rPr>
        <w:t>Ассоциации</w:t>
      </w:r>
      <w:r w:rsidRPr="00EB6DB2">
        <w:rPr>
          <w:rFonts w:ascii="Times New Roman" w:hAnsi="Times New Roman" w:cs="Times New Roman"/>
          <w:sz w:val="24"/>
          <w:szCs w:val="24"/>
        </w:rPr>
        <w:t xml:space="preserve"> составил:</w:t>
      </w:r>
    </w:p>
    <w:p w14:paraId="7463A0FE" w14:textId="51EB0A95" w:rsidR="0048459E" w:rsidRPr="00EB6DB2" w:rsidRDefault="0048459E" w:rsidP="004845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6D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1) Компенсационный фонд возмещения вреда (КФ ВВ) </w:t>
      </w:r>
      <w:r w:rsidRPr="00EB6DB2">
        <w:rPr>
          <w:rFonts w:ascii="Times New Roman" w:hAnsi="Times New Roman" w:cs="Times New Roman"/>
          <w:sz w:val="24"/>
          <w:szCs w:val="24"/>
        </w:rPr>
        <w:t xml:space="preserve">– </w:t>
      </w:r>
      <w:r w:rsidR="00FC28D7" w:rsidRPr="00A200F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8 576 126,18 </w:t>
      </w:r>
      <w:r w:rsidRPr="00A200F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r w:rsidRPr="00EB6D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2D24174D" w14:textId="2CC4917C" w:rsidR="0048459E" w:rsidRDefault="0048459E" w:rsidP="004845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6D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Компенсационный фонд обеспечения договорных обязательств (КФ ОДО) </w:t>
      </w:r>
      <w:r w:rsidRPr="00EB6DB2">
        <w:rPr>
          <w:rFonts w:ascii="Times New Roman" w:hAnsi="Times New Roman" w:cs="Times New Roman"/>
          <w:sz w:val="24"/>
          <w:szCs w:val="24"/>
        </w:rPr>
        <w:t>–</w:t>
      </w:r>
      <w:r w:rsidRPr="00EB6D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FC28D7" w:rsidRPr="00A200F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28 187 682,61 </w:t>
      </w:r>
      <w:r w:rsidRPr="00EB6D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руб.</w:t>
      </w:r>
    </w:p>
    <w:p w14:paraId="178D3A1A" w14:textId="55CA1BC2" w:rsidR="00142524" w:rsidRDefault="00142524" w:rsidP="001425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3) </w:t>
      </w:r>
      <w:r w:rsidRPr="0014252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Выплаты из КФ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42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E41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200FE" w:rsidRPr="00A200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производились.</w:t>
      </w:r>
      <w:r w:rsidR="00A200FE" w:rsidRPr="00A2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695FBC" w14:textId="77777777" w:rsidR="00142524" w:rsidRDefault="00142524" w:rsidP="001425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9EB585" w14:textId="1FFAA3E1" w:rsidR="0048459E" w:rsidRPr="00EB6DB2" w:rsidRDefault="0048459E" w:rsidP="0014252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5. Из </w:t>
      </w:r>
      <w:r w:rsidR="00B7704A">
        <w:rPr>
          <w:rFonts w:ascii="Times New Roman" w:hAnsi="Times New Roman" w:cs="Times New Roman"/>
          <w:sz w:val="24"/>
          <w:szCs w:val="24"/>
        </w:rPr>
        <w:t>65</w:t>
      </w:r>
      <w:r w:rsidRPr="00EB6DB2">
        <w:rPr>
          <w:rFonts w:ascii="Times New Roman" w:hAnsi="Times New Roman" w:cs="Times New Roman"/>
          <w:sz w:val="24"/>
          <w:szCs w:val="24"/>
        </w:rPr>
        <w:t xml:space="preserve"> членов </w:t>
      </w:r>
      <w:r w:rsidR="00B7704A">
        <w:rPr>
          <w:rFonts w:ascii="Times New Roman" w:hAnsi="Times New Roman" w:cs="Times New Roman"/>
          <w:sz w:val="24"/>
          <w:szCs w:val="24"/>
        </w:rPr>
        <w:t>Ассоциации</w:t>
      </w:r>
      <w:r w:rsidRPr="00EB6DB2">
        <w:rPr>
          <w:rFonts w:ascii="Times New Roman" w:hAnsi="Times New Roman" w:cs="Times New Roman"/>
          <w:sz w:val="24"/>
          <w:szCs w:val="24"/>
        </w:rPr>
        <w:t xml:space="preserve"> имеют следующие уровни ответственности в зависимости от взноса в компенсационный фонд возмещения вреда:</w:t>
      </w:r>
    </w:p>
    <w:p w14:paraId="4FA69345" w14:textId="663E0087" w:rsidR="0048459E" w:rsidRPr="00EB6DB2" w:rsidRDefault="0048459E" w:rsidP="0048459E">
      <w:pPr>
        <w:spacing w:before="120" w:after="12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5.1. I уровень ответственности по КФ ВВ (стоимость </w:t>
      </w:r>
      <w:r w:rsidR="00673865">
        <w:rPr>
          <w:rFonts w:ascii="Times New Roman" w:hAnsi="Times New Roman" w:cs="Times New Roman"/>
          <w:sz w:val="24"/>
          <w:szCs w:val="24"/>
        </w:rPr>
        <w:t>подготовки проектной документации</w:t>
      </w:r>
      <w:r w:rsidRPr="00EB6DB2">
        <w:rPr>
          <w:rFonts w:ascii="Times New Roman" w:hAnsi="Times New Roman" w:cs="Times New Roman"/>
          <w:sz w:val="24"/>
          <w:szCs w:val="24"/>
        </w:rPr>
        <w:t xml:space="preserve"> по одному договору не превышает </w:t>
      </w:r>
      <w:r w:rsidR="00455053">
        <w:rPr>
          <w:rFonts w:ascii="Times New Roman" w:hAnsi="Times New Roman" w:cs="Times New Roman"/>
          <w:sz w:val="24"/>
          <w:szCs w:val="24"/>
        </w:rPr>
        <w:t>25</w:t>
      </w:r>
      <w:r w:rsidRPr="00EB6DB2">
        <w:rPr>
          <w:rFonts w:ascii="Times New Roman" w:hAnsi="Times New Roman" w:cs="Times New Roman"/>
          <w:sz w:val="24"/>
          <w:szCs w:val="24"/>
        </w:rPr>
        <w:t xml:space="preserve"> млн. руб.) – </w:t>
      </w:r>
      <w:r w:rsidR="00997E66" w:rsidRPr="00997E66">
        <w:rPr>
          <w:rFonts w:ascii="Times New Roman" w:hAnsi="Times New Roman" w:cs="Times New Roman"/>
          <w:sz w:val="24"/>
          <w:szCs w:val="24"/>
        </w:rPr>
        <w:t>63</w:t>
      </w:r>
      <w:r w:rsidRPr="00EB6DB2">
        <w:rPr>
          <w:rFonts w:ascii="Times New Roman" w:hAnsi="Times New Roman" w:cs="Times New Roman"/>
          <w:sz w:val="24"/>
          <w:szCs w:val="24"/>
        </w:rPr>
        <w:t>;</w:t>
      </w:r>
    </w:p>
    <w:p w14:paraId="446CA3BF" w14:textId="70F7B8CC" w:rsidR="0048459E" w:rsidRPr="00EB6DB2" w:rsidRDefault="0048459E" w:rsidP="0048459E">
      <w:pPr>
        <w:spacing w:before="120" w:after="12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5.2. II уровень ответственности (</w:t>
      </w:r>
      <w:r w:rsidR="00673865" w:rsidRPr="00EB6DB2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673865">
        <w:rPr>
          <w:rFonts w:ascii="Times New Roman" w:hAnsi="Times New Roman" w:cs="Times New Roman"/>
          <w:sz w:val="24"/>
          <w:szCs w:val="24"/>
        </w:rPr>
        <w:t>подготовки проектной документации</w:t>
      </w:r>
      <w:r w:rsidR="00673865" w:rsidRPr="00EB6DB2">
        <w:rPr>
          <w:rFonts w:ascii="Times New Roman" w:hAnsi="Times New Roman" w:cs="Times New Roman"/>
          <w:sz w:val="24"/>
          <w:szCs w:val="24"/>
        </w:rPr>
        <w:t xml:space="preserve"> </w:t>
      </w:r>
      <w:r w:rsidRPr="00EB6DB2">
        <w:rPr>
          <w:rFonts w:ascii="Times New Roman" w:hAnsi="Times New Roman" w:cs="Times New Roman"/>
          <w:sz w:val="24"/>
          <w:szCs w:val="24"/>
        </w:rPr>
        <w:t xml:space="preserve">по одному договору не превышает 50 млн. руб.) – </w:t>
      </w:r>
      <w:r w:rsidR="00997E66" w:rsidRPr="00997E66">
        <w:rPr>
          <w:rFonts w:ascii="Times New Roman" w:hAnsi="Times New Roman" w:cs="Times New Roman"/>
          <w:sz w:val="24"/>
          <w:szCs w:val="24"/>
        </w:rPr>
        <w:t>0</w:t>
      </w:r>
      <w:r w:rsidRPr="00EB6DB2">
        <w:rPr>
          <w:rFonts w:ascii="Times New Roman" w:hAnsi="Times New Roman" w:cs="Times New Roman"/>
          <w:sz w:val="24"/>
          <w:szCs w:val="24"/>
        </w:rPr>
        <w:t>;</w:t>
      </w:r>
    </w:p>
    <w:p w14:paraId="16D29C86" w14:textId="4EFBD04B" w:rsidR="0048459E" w:rsidRPr="00EB6DB2" w:rsidRDefault="0048459E" w:rsidP="0048459E">
      <w:pPr>
        <w:spacing w:before="120" w:after="12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5.3. III уровень ответственности (</w:t>
      </w:r>
      <w:r w:rsidR="00673865" w:rsidRPr="00EB6DB2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673865">
        <w:rPr>
          <w:rFonts w:ascii="Times New Roman" w:hAnsi="Times New Roman" w:cs="Times New Roman"/>
          <w:sz w:val="24"/>
          <w:szCs w:val="24"/>
        </w:rPr>
        <w:t>подготовки проектной документации</w:t>
      </w:r>
      <w:r w:rsidR="00673865" w:rsidRPr="00EB6DB2">
        <w:rPr>
          <w:rFonts w:ascii="Times New Roman" w:hAnsi="Times New Roman" w:cs="Times New Roman"/>
          <w:sz w:val="24"/>
          <w:szCs w:val="24"/>
        </w:rPr>
        <w:t xml:space="preserve"> </w:t>
      </w:r>
      <w:r w:rsidRPr="00EB6DB2">
        <w:rPr>
          <w:rFonts w:ascii="Times New Roman" w:hAnsi="Times New Roman" w:cs="Times New Roman"/>
          <w:sz w:val="24"/>
          <w:szCs w:val="24"/>
        </w:rPr>
        <w:t>по одному договору не превышает 3</w:t>
      </w:r>
      <w:r w:rsidR="005A1F09">
        <w:rPr>
          <w:rFonts w:ascii="Times New Roman" w:hAnsi="Times New Roman" w:cs="Times New Roman"/>
          <w:sz w:val="24"/>
          <w:szCs w:val="24"/>
        </w:rPr>
        <w:t>00 млн</w:t>
      </w:r>
      <w:r w:rsidRPr="00EB6DB2">
        <w:rPr>
          <w:rFonts w:ascii="Times New Roman" w:hAnsi="Times New Roman" w:cs="Times New Roman"/>
          <w:sz w:val="24"/>
          <w:szCs w:val="24"/>
        </w:rPr>
        <w:t xml:space="preserve">. руб.) – </w:t>
      </w:r>
      <w:r w:rsidR="00997E66" w:rsidRPr="00997E66">
        <w:rPr>
          <w:rFonts w:ascii="Times New Roman" w:hAnsi="Times New Roman" w:cs="Times New Roman"/>
          <w:sz w:val="24"/>
          <w:szCs w:val="24"/>
        </w:rPr>
        <w:t>1</w:t>
      </w:r>
      <w:r w:rsidRPr="00EB6DB2">
        <w:rPr>
          <w:rFonts w:ascii="Times New Roman" w:hAnsi="Times New Roman" w:cs="Times New Roman"/>
          <w:sz w:val="24"/>
          <w:szCs w:val="24"/>
        </w:rPr>
        <w:t>;</w:t>
      </w:r>
    </w:p>
    <w:p w14:paraId="28CB74C2" w14:textId="49E28249" w:rsidR="0048459E" w:rsidRPr="00997E66" w:rsidRDefault="0048459E" w:rsidP="0048459E">
      <w:pPr>
        <w:spacing w:before="120" w:after="12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5.4. IV уровень ответственности (</w:t>
      </w:r>
      <w:r w:rsidR="00220C62" w:rsidRPr="00EB6DB2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220C62">
        <w:rPr>
          <w:rFonts w:ascii="Times New Roman" w:hAnsi="Times New Roman" w:cs="Times New Roman"/>
          <w:sz w:val="24"/>
          <w:szCs w:val="24"/>
        </w:rPr>
        <w:t>подготовки проектной документации</w:t>
      </w:r>
      <w:r w:rsidR="00220C62" w:rsidRPr="00EB6DB2">
        <w:rPr>
          <w:rFonts w:ascii="Times New Roman" w:hAnsi="Times New Roman" w:cs="Times New Roman"/>
          <w:sz w:val="24"/>
          <w:szCs w:val="24"/>
        </w:rPr>
        <w:t xml:space="preserve"> </w:t>
      </w:r>
      <w:r w:rsidRPr="00EB6DB2">
        <w:rPr>
          <w:rFonts w:ascii="Times New Roman" w:hAnsi="Times New Roman" w:cs="Times New Roman"/>
          <w:sz w:val="24"/>
          <w:szCs w:val="24"/>
        </w:rPr>
        <w:t xml:space="preserve">по одному договору </w:t>
      </w:r>
      <w:r w:rsidR="00F00E06">
        <w:rPr>
          <w:rFonts w:ascii="Times New Roman" w:hAnsi="Times New Roman" w:cs="Times New Roman"/>
          <w:sz w:val="24"/>
          <w:szCs w:val="24"/>
        </w:rPr>
        <w:t xml:space="preserve">составляет 300 млн. </w:t>
      </w:r>
      <w:r w:rsidRPr="00EB6DB2">
        <w:rPr>
          <w:rFonts w:ascii="Times New Roman" w:hAnsi="Times New Roman" w:cs="Times New Roman"/>
          <w:sz w:val="24"/>
          <w:szCs w:val="24"/>
        </w:rPr>
        <w:t>руб</w:t>
      </w:r>
      <w:r w:rsidR="00F00E06">
        <w:rPr>
          <w:rFonts w:ascii="Times New Roman" w:hAnsi="Times New Roman" w:cs="Times New Roman"/>
          <w:sz w:val="24"/>
          <w:szCs w:val="24"/>
        </w:rPr>
        <w:t xml:space="preserve">. и более </w:t>
      </w:r>
      <w:r w:rsidRPr="00EB6DB2">
        <w:rPr>
          <w:rFonts w:ascii="Times New Roman" w:hAnsi="Times New Roman" w:cs="Times New Roman"/>
          <w:sz w:val="24"/>
          <w:szCs w:val="24"/>
        </w:rPr>
        <w:t xml:space="preserve"> – </w:t>
      </w:r>
      <w:r w:rsidR="00997E66" w:rsidRPr="00997E66">
        <w:rPr>
          <w:rFonts w:ascii="Times New Roman" w:hAnsi="Times New Roman" w:cs="Times New Roman"/>
          <w:sz w:val="24"/>
          <w:szCs w:val="24"/>
        </w:rPr>
        <w:t>1</w:t>
      </w:r>
      <w:r w:rsidRPr="00EB6DB2">
        <w:rPr>
          <w:rFonts w:ascii="Times New Roman" w:hAnsi="Times New Roman" w:cs="Times New Roman"/>
          <w:sz w:val="24"/>
          <w:szCs w:val="24"/>
        </w:rPr>
        <w:t xml:space="preserve"> </w:t>
      </w:r>
      <w:r w:rsidRPr="00997E66">
        <w:rPr>
          <w:rFonts w:ascii="Times New Roman" w:hAnsi="Times New Roman" w:cs="Times New Roman"/>
          <w:sz w:val="24"/>
          <w:szCs w:val="24"/>
        </w:rPr>
        <w:t>(</w:t>
      </w:r>
      <w:r w:rsidR="00997E66" w:rsidRPr="00997E66">
        <w:rPr>
          <w:rFonts w:ascii="Times New Roman" w:hAnsi="Times New Roman" w:cs="Times New Roman"/>
          <w:sz w:val="24"/>
          <w:szCs w:val="24"/>
          <w:shd w:val="clear" w:color="auto" w:fill="FFFFFF"/>
        </w:rPr>
        <w:t>Общество с ограниченной ответственностью "Научно-проектный центр "Акрон инжиниринг"</w:t>
      </w:r>
      <w:r w:rsidRPr="00997E66">
        <w:rPr>
          <w:rFonts w:ascii="Times New Roman" w:hAnsi="Times New Roman" w:cs="Times New Roman"/>
          <w:sz w:val="24"/>
          <w:szCs w:val="24"/>
        </w:rPr>
        <w:t>);</w:t>
      </w:r>
    </w:p>
    <w:p w14:paraId="4C404201" w14:textId="3C7F7AE0" w:rsidR="0048459E" w:rsidRPr="00EB6DB2" w:rsidRDefault="0048459E" w:rsidP="0048459E">
      <w:pPr>
        <w:spacing w:before="120" w:after="12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6. Из всех членов </w:t>
      </w:r>
      <w:r w:rsidR="00E5678F">
        <w:rPr>
          <w:rFonts w:ascii="Times New Roman" w:hAnsi="Times New Roman" w:cs="Times New Roman"/>
          <w:sz w:val="24"/>
          <w:szCs w:val="24"/>
        </w:rPr>
        <w:t>Ассоциации</w:t>
      </w:r>
      <w:r w:rsidRPr="00EB6DB2">
        <w:rPr>
          <w:rFonts w:ascii="Times New Roman" w:hAnsi="Times New Roman" w:cs="Times New Roman"/>
          <w:sz w:val="24"/>
          <w:szCs w:val="24"/>
        </w:rPr>
        <w:t xml:space="preserve"> (</w:t>
      </w:r>
      <w:r w:rsidR="00E5678F">
        <w:rPr>
          <w:rFonts w:ascii="Times New Roman" w:hAnsi="Times New Roman" w:cs="Times New Roman"/>
          <w:sz w:val="24"/>
          <w:szCs w:val="24"/>
        </w:rPr>
        <w:t>65</w:t>
      </w:r>
      <w:r w:rsidRPr="00EB6DB2">
        <w:rPr>
          <w:rFonts w:ascii="Times New Roman" w:hAnsi="Times New Roman" w:cs="Times New Roman"/>
          <w:sz w:val="24"/>
          <w:szCs w:val="24"/>
        </w:rPr>
        <w:t>) имеют право заключать договоры подряда</w:t>
      </w:r>
      <w:r w:rsidR="00673865">
        <w:rPr>
          <w:rFonts w:ascii="Times New Roman" w:hAnsi="Times New Roman" w:cs="Times New Roman"/>
          <w:sz w:val="24"/>
          <w:szCs w:val="24"/>
        </w:rPr>
        <w:t xml:space="preserve"> на подготовку проектной документации</w:t>
      </w:r>
      <w:r w:rsidRPr="00EB6DB2">
        <w:rPr>
          <w:rFonts w:ascii="Times New Roman" w:hAnsi="Times New Roman" w:cs="Times New Roman"/>
          <w:sz w:val="24"/>
          <w:szCs w:val="24"/>
        </w:rPr>
        <w:t xml:space="preserve"> с использованием конкурентных способов заключения договоров </w:t>
      </w:r>
      <w:r w:rsidR="00AF65C8" w:rsidRPr="007F3039">
        <w:rPr>
          <w:rFonts w:ascii="Times New Roman" w:hAnsi="Times New Roman" w:cs="Times New Roman"/>
          <w:sz w:val="24"/>
          <w:szCs w:val="24"/>
        </w:rPr>
        <w:t>5</w:t>
      </w:r>
      <w:r w:rsidR="00D72BBF" w:rsidRPr="007F3039">
        <w:rPr>
          <w:rFonts w:ascii="Times New Roman" w:hAnsi="Times New Roman" w:cs="Times New Roman"/>
          <w:sz w:val="24"/>
          <w:szCs w:val="24"/>
        </w:rPr>
        <w:t>1</w:t>
      </w:r>
      <w:r w:rsidRPr="00EB6DB2">
        <w:rPr>
          <w:rFonts w:ascii="Times New Roman" w:hAnsi="Times New Roman" w:cs="Times New Roman"/>
          <w:sz w:val="24"/>
          <w:szCs w:val="24"/>
        </w:rPr>
        <w:t xml:space="preserve"> член </w:t>
      </w:r>
      <w:r w:rsidR="00E5678F">
        <w:rPr>
          <w:rFonts w:ascii="Times New Roman" w:hAnsi="Times New Roman" w:cs="Times New Roman"/>
          <w:sz w:val="24"/>
          <w:szCs w:val="24"/>
        </w:rPr>
        <w:t>Ассоциации</w:t>
      </w:r>
      <w:r w:rsidRPr="00EB6DB2">
        <w:rPr>
          <w:rFonts w:ascii="Times New Roman" w:hAnsi="Times New Roman" w:cs="Times New Roman"/>
          <w:sz w:val="24"/>
          <w:szCs w:val="24"/>
        </w:rPr>
        <w:t xml:space="preserve">. При этом на конец дня 31.12.2025, по предварительным данным, заключали договоры подряда с использованием конкурентных способов заключения договоров </w:t>
      </w:r>
      <w:r w:rsidR="00AF65C8" w:rsidRPr="00C234E4">
        <w:rPr>
          <w:rFonts w:ascii="Times New Roman" w:hAnsi="Times New Roman" w:cs="Times New Roman"/>
          <w:sz w:val="24"/>
          <w:szCs w:val="24"/>
        </w:rPr>
        <w:t>11</w:t>
      </w:r>
      <w:r w:rsidR="00AF65C8">
        <w:rPr>
          <w:rFonts w:ascii="Times New Roman" w:hAnsi="Times New Roman" w:cs="Times New Roman"/>
          <w:sz w:val="24"/>
          <w:szCs w:val="24"/>
        </w:rPr>
        <w:t xml:space="preserve"> </w:t>
      </w:r>
      <w:r w:rsidRPr="00EB6DB2">
        <w:rPr>
          <w:rFonts w:ascii="Times New Roman" w:hAnsi="Times New Roman" w:cs="Times New Roman"/>
          <w:sz w:val="24"/>
          <w:szCs w:val="24"/>
        </w:rPr>
        <w:t xml:space="preserve"> членов </w:t>
      </w:r>
      <w:r w:rsidR="00E5678F">
        <w:rPr>
          <w:rFonts w:ascii="Times New Roman" w:hAnsi="Times New Roman" w:cs="Times New Roman"/>
          <w:sz w:val="24"/>
          <w:szCs w:val="24"/>
        </w:rPr>
        <w:t>Ассоциации</w:t>
      </w:r>
      <w:r w:rsidRPr="00EB6DB2">
        <w:rPr>
          <w:rFonts w:ascii="Times New Roman" w:hAnsi="Times New Roman" w:cs="Times New Roman"/>
          <w:sz w:val="24"/>
          <w:szCs w:val="24"/>
        </w:rPr>
        <w:t>.</w:t>
      </w:r>
    </w:p>
    <w:p w14:paraId="5830F64E" w14:textId="6B3CFFA3" w:rsidR="0048459E" w:rsidRPr="00EB6DB2" w:rsidRDefault="0048459E" w:rsidP="0048459E">
      <w:pPr>
        <w:spacing w:before="120" w:after="12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Из </w:t>
      </w:r>
      <w:r w:rsidR="00C234E4">
        <w:rPr>
          <w:rFonts w:ascii="Times New Roman" w:hAnsi="Times New Roman" w:cs="Times New Roman"/>
          <w:sz w:val="24"/>
          <w:szCs w:val="24"/>
        </w:rPr>
        <w:t>11 членов</w:t>
      </w:r>
      <w:r w:rsidRPr="00EB6DB2">
        <w:rPr>
          <w:rFonts w:ascii="Times New Roman" w:hAnsi="Times New Roman" w:cs="Times New Roman"/>
          <w:sz w:val="24"/>
          <w:szCs w:val="24"/>
        </w:rPr>
        <w:t xml:space="preserve"> </w:t>
      </w:r>
      <w:r w:rsidR="00C234E4">
        <w:rPr>
          <w:rFonts w:ascii="Times New Roman" w:hAnsi="Times New Roman" w:cs="Times New Roman"/>
          <w:sz w:val="24"/>
          <w:szCs w:val="24"/>
        </w:rPr>
        <w:t>Ассоциации</w:t>
      </w:r>
      <w:r w:rsidRPr="00EB6DB2">
        <w:rPr>
          <w:rFonts w:ascii="Times New Roman" w:hAnsi="Times New Roman" w:cs="Times New Roman"/>
          <w:sz w:val="24"/>
          <w:szCs w:val="24"/>
        </w:rPr>
        <w:t xml:space="preserve"> имеют следующие уровни ответственности в зависимости от взноса в компенсационный фонд обеспечения договорных обязательств:</w:t>
      </w:r>
    </w:p>
    <w:p w14:paraId="6965F549" w14:textId="6E1414E2" w:rsidR="0048459E" w:rsidRPr="00EB6DB2" w:rsidRDefault="0048459E" w:rsidP="0048459E">
      <w:pPr>
        <w:spacing w:before="120" w:after="12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6.1. I уровень ответственности (предельный размер обязательств по </w:t>
      </w:r>
      <w:r w:rsidR="00673865" w:rsidRPr="00EB6DB2">
        <w:rPr>
          <w:rFonts w:ascii="Times New Roman" w:hAnsi="Times New Roman" w:cs="Times New Roman"/>
          <w:sz w:val="24"/>
          <w:szCs w:val="24"/>
        </w:rPr>
        <w:t>договор</w:t>
      </w:r>
      <w:r w:rsidR="00673865">
        <w:rPr>
          <w:rFonts w:ascii="Times New Roman" w:hAnsi="Times New Roman" w:cs="Times New Roman"/>
          <w:sz w:val="24"/>
          <w:szCs w:val="24"/>
        </w:rPr>
        <w:t>ам</w:t>
      </w:r>
      <w:r w:rsidR="00673865" w:rsidRPr="00EB6DB2">
        <w:rPr>
          <w:rFonts w:ascii="Times New Roman" w:hAnsi="Times New Roman" w:cs="Times New Roman"/>
          <w:sz w:val="24"/>
          <w:szCs w:val="24"/>
        </w:rPr>
        <w:t xml:space="preserve"> подряда</w:t>
      </w:r>
      <w:r w:rsidR="00673865">
        <w:rPr>
          <w:rFonts w:ascii="Times New Roman" w:hAnsi="Times New Roman" w:cs="Times New Roman"/>
          <w:sz w:val="24"/>
          <w:szCs w:val="24"/>
        </w:rPr>
        <w:t xml:space="preserve"> на подготовку проектной документации</w:t>
      </w:r>
      <w:r w:rsidRPr="00EB6DB2">
        <w:rPr>
          <w:rFonts w:ascii="Times New Roman" w:hAnsi="Times New Roman" w:cs="Times New Roman"/>
          <w:sz w:val="24"/>
          <w:szCs w:val="24"/>
        </w:rPr>
        <w:t xml:space="preserve">, заключаемым с использованием конкурентных способов заключения договоров, не превышает </w:t>
      </w:r>
      <w:r w:rsidR="0001481C">
        <w:rPr>
          <w:rFonts w:ascii="Times New Roman" w:hAnsi="Times New Roman" w:cs="Times New Roman"/>
          <w:sz w:val="24"/>
          <w:szCs w:val="24"/>
        </w:rPr>
        <w:t>25</w:t>
      </w:r>
      <w:r w:rsidRPr="00EB6DB2">
        <w:rPr>
          <w:rFonts w:ascii="Times New Roman" w:hAnsi="Times New Roman" w:cs="Times New Roman"/>
          <w:sz w:val="24"/>
          <w:szCs w:val="24"/>
        </w:rPr>
        <w:t xml:space="preserve"> млн. руб.) – </w:t>
      </w:r>
      <w:r w:rsidR="008423BD">
        <w:rPr>
          <w:rFonts w:ascii="Times New Roman" w:hAnsi="Times New Roman" w:cs="Times New Roman"/>
          <w:sz w:val="24"/>
          <w:szCs w:val="24"/>
        </w:rPr>
        <w:t>9</w:t>
      </w:r>
      <w:r w:rsidRPr="00EB6DB2">
        <w:rPr>
          <w:rFonts w:ascii="Times New Roman" w:hAnsi="Times New Roman" w:cs="Times New Roman"/>
          <w:sz w:val="24"/>
          <w:szCs w:val="24"/>
        </w:rPr>
        <w:t>;</w:t>
      </w:r>
    </w:p>
    <w:p w14:paraId="077FE164" w14:textId="17EC3217" w:rsidR="0048459E" w:rsidRPr="00EB6DB2" w:rsidRDefault="0048459E" w:rsidP="0048459E">
      <w:pPr>
        <w:spacing w:before="120" w:after="12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6.2. II уровень ответственности (предельный размер обязательств </w:t>
      </w:r>
      <w:r w:rsidR="00673865" w:rsidRPr="00EB6DB2">
        <w:rPr>
          <w:rFonts w:ascii="Times New Roman" w:hAnsi="Times New Roman" w:cs="Times New Roman"/>
          <w:sz w:val="24"/>
          <w:szCs w:val="24"/>
        </w:rPr>
        <w:t>по договор</w:t>
      </w:r>
      <w:r w:rsidR="00673865">
        <w:rPr>
          <w:rFonts w:ascii="Times New Roman" w:hAnsi="Times New Roman" w:cs="Times New Roman"/>
          <w:sz w:val="24"/>
          <w:szCs w:val="24"/>
        </w:rPr>
        <w:t>ам</w:t>
      </w:r>
      <w:r w:rsidR="00673865" w:rsidRPr="00EB6DB2">
        <w:rPr>
          <w:rFonts w:ascii="Times New Roman" w:hAnsi="Times New Roman" w:cs="Times New Roman"/>
          <w:sz w:val="24"/>
          <w:szCs w:val="24"/>
        </w:rPr>
        <w:t xml:space="preserve"> подряда</w:t>
      </w:r>
      <w:r w:rsidR="00673865">
        <w:rPr>
          <w:rFonts w:ascii="Times New Roman" w:hAnsi="Times New Roman" w:cs="Times New Roman"/>
          <w:sz w:val="24"/>
          <w:szCs w:val="24"/>
        </w:rPr>
        <w:t xml:space="preserve"> на подготовку проектной документации</w:t>
      </w:r>
      <w:r w:rsidRPr="00EB6DB2">
        <w:rPr>
          <w:rFonts w:ascii="Times New Roman" w:hAnsi="Times New Roman" w:cs="Times New Roman"/>
          <w:sz w:val="24"/>
          <w:szCs w:val="24"/>
        </w:rPr>
        <w:t xml:space="preserve">, заключаемым с использованием конкурентных способов заключения договоров, не превышает 50 млн. руб.) – </w:t>
      </w:r>
      <w:r w:rsidR="008423BD">
        <w:rPr>
          <w:rFonts w:ascii="Times New Roman" w:hAnsi="Times New Roman" w:cs="Times New Roman"/>
          <w:sz w:val="24"/>
          <w:szCs w:val="24"/>
        </w:rPr>
        <w:t>2</w:t>
      </w:r>
      <w:r w:rsidRPr="00EB6DB2">
        <w:rPr>
          <w:rFonts w:ascii="Times New Roman" w:hAnsi="Times New Roman" w:cs="Times New Roman"/>
          <w:sz w:val="24"/>
          <w:szCs w:val="24"/>
        </w:rPr>
        <w:t>;</w:t>
      </w:r>
    </w:p>
    <w:p w14:paraId="4FF67412" w14:textId="779706F0" w:rsidR="0048459E" w:rsidRPr="00EB6DB2" w:rsidRDefault="0048459E" w:rsidP="0048459E">
      <w:pPr>
        <w:spacing w:before="120" w:after="12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6.3. III уровень ответственности (предельный размер обязательств </w:t>
      </w:r>
      <w:r w:rsidR="00673865" w:rsidRPr="00EB6DB2">
        <w:rPr>
          <w:rFonts w:ascii="Times New Roman" w:hAnsi="Times New Roman" w:cs="Times New Roman"/>
          <w:sz w:val="24"/>
          <w:szCs w:val="24"/>
        </w:rPr>
        <w:t>по договор</w:t>
      </w:r>
      <w:r w:rsidR="00673865">
        <w:rPr>
          <w:rFonts w:ascii="Times New Roman" w:hAnsi="Times New Roman" w:cs="Times New Roman"/>
          <w:sz w:val="24"/>
          <w:szCs w:val="24"/>
        </w:rPr>
        <w:t>ам</w:t>
      </w:r>
      <w:r w:rsidR="00673865" w:rsidRPr="00EB6DB2">
        <w:rPr>
          <w:rFonts w:ascii="Times New Roman" w:hAnsi="Times New Roman" w:cs="Times New Roman"/>
          <w:sz w:val="24"/>
          <w:szCs w:val="24"/>
        </w:rPr>
        <w:t xml:space="preserve"> подряда</w:t>
      </w:r>
      <w:r w:rsidR="00673865">
        <w:rPr>
          <w:rFonts w:ascii="Times New Roman" w:hAnsi="Times New Roman" w:cs="Times New Roman"/>
          <w:sz w:val="24"/>
          <w:szCs w:val="24"/>
        </w:rPr>
        <w:t xml:space="preserve"> на подготовку проектной документации</w:t>
      </w:r>
      <w:r w:rsidRPr="00EB6DB2">
        <w:rPr>
          <w:rFonts w:ascii="Times New Roman" w:hAnsi="Times New Roman" w:cs="Times New Roman"/>
          <w:sz w:val="24"/>
          <w:szCs w:val="24"/>
        </w:rPr>
        <w:t>, заключаемым с использованием конкурентных способов заключения договоров, не превышает 3</w:t>
      </w:r>
      <w:r w:rsidR="008E4ACA">
        <w:rPr>
          <w:rFonts w:ascii="Times New Roman" w:hAnsi="Times New Roman" w:cs="Times New Roman"/>
          <w:sz w:val="24"/>
          <w:szCs w:val="24"/>
        </w:rPr>
        <w:t>00</w:t>
      </w:r>
      <w:r w:rsidRPr="00EB6DB2">
        <w:rPr>
          <w:rFonts w:ascii="Times New Roman" w:hAnsi="Times New Roman" w:cs="Times New Roman"/>
          <w:sz w:val="24"/>
          <w:szCs w:val="24"/>
        </w:rPr>
        <w:t xml:space="preserve"> мл</w:t>
      </w:r>
      <w:r w:rsidR="008E4ACA">
        <w:rPr>
          <w:rFonts w:ascii="Times New Roman" w:hAnsi="Times New Roman" w:cs="Times New Roman"/>
          <w:sz w:val="24"/>
          <w:szCs w:val="24"/>
        </w:rPr>
        <w:t>н</w:t>
      </w:r>
      <w:r w:rsidRPr="00EB6DB2">
        <w:rPr>
          <w:rFonts w:ascii="Times New Roman" w:hAnsi="Times New Roman" w:cs="Times New Roman"/>
          <w:sz w:val="24"/>
          <w:szCs w:val="24"/>
        </w:rPr>
        <w:t>. руб.) –</w:t>
      </w:r>
      <w:r w:rsidR="00C82AAE">
        <w:rPr>
          <w:rFonts w:ascii="Times New Roman" w:hAnsi="Times New Roman" w:cs="Times New Roman"/>
          <w:sz w:val="24"/>
          <w:szCs w:val="24"/>
        </w:rPr>
        <w:t xml:space="preserve"> 0</w:t>
      </w:r>
      <w:r w:rsidRPr="00EB6DB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CCFBFF7" w14:textId="72EAC1B3" w:rsidR="0048459E" w:rsidRPr="00EB6DB2" w:rsidRDefault="0048459E" w:rsidP="0048459E">
      <w:pPr>
        <w:spacing w:before="120" w:after="12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lastRenderedPageBreak/>
        <w:t xml:space="preserve">6.4. IV уровень ответственности (предельный размер обязательств </w:t>
      </w:r>
      <w:r w:rsidR="00673865" w:rsidRPr="00EB6DB2">
        <w:rPr>
          <w:rFonts w:ascii="Times New Roman" w:hAnsi="Times New Roman" w:cs="Times New Roman"/>
          <w:sz w:val="24"/>
          <w:szCs w:val="24"/>
        </w:rPr>
        <w:t>по договор</w:t>
      </w:r>
      <w:r w:rsidR="00673865">
        <w:rPr>
          <w:rFonts w:ascii="Times New Roman" w:hAnsi="Times New Roman" w:cs="Times New Roman"/>
          <w:sz w:val="24"/>
          <w:szCs w:val="24"/>
        </w:rPr>
        <w:t>ам</w:t>
      </w:r>
      <w:r w:rsidR="00673865" w:rsidRPr="00EB6DB2">
        <w:rPr>
          <w:rFonts w:ascii="Times New Roman" w:hAnsi="Times New Roman" w:cs="Times New Roman"/>
          <w:sz w:val="24"/>
          <w:szCs w:val="24"/>
        </w:rPr>
        <w:t xml:space="preserve"> подряда</w:t>
      </w:r>
      <w:r w:rsidR="00673865">
        <w:rPr>
          <w:rFonts w:ascii="Times New Roman" w:hAnsi="Times New Roman" w:cs="Times New Roman"/>
          <w:sz w:val="24"/>
          <w:szCs w:val="24"/>
        </w:rPr>
        <w:t xml:space="preserve"> на подготовку проектной документации</w:t>
      </w:r>
      <w:r w:rsidRPr="00EB6DB2">
        <w:rPr>
          <w:rFonts w:ascii="Times New Roman" w:hAnsi="Times New Roman" w:cs="Times New Roman"/>
          <w:sz w:val="24"/>
          <w:szCs w:val="24"/>
        </w:rPr>
        <w:t xml:space="preserve">, заключаемым с использованием конкурентных способов заключения договоров, </w:t>
      </w:r>
      <w:r w:rsidR="0001481C">
        <w:rPr>
          <w:rFonts w:ascii="Times New Roman" w:hAnsi="Times New Roman" w:cs="Times New Roman"/>
          <w:sz w:val="24"/>
          <w:szCs w:val="24"/>
        </w:rPr>
        <w:t xml:space="preserve">составляет 300 млн. </w:t>
      </w:r>
      <w:r w:rsidR="0001481C" w:rsidRPr="00EB6DB2">
        <w:rPr>
          <w:rFonts w:ascii="Times New Roman" w:hAnsi="Times New Roman" w:cs="Times New Roman"/>
          <w:sz w:val="24"/>
          <w:szCs w:val="24"/>
        </w:rPr>
        <w:t>руб</w:t>
      </w:r>
      <w:r w:rsidR="0001481C">
        <w:rPr>
          <w:rFonts w:ascii="Times New Roman" w:hAnsi="Times New Roman" w:cs="Times New Roman"/>
          <w:sz w:val="24"/>
          <w:szCs w:val="24"/>
        </w:rPr>
        <w:t>. и более</w:t>
      </w:r>
      <w:r w:rsidRPr="00EB6DB2">
        <w:rPr>
          <w:rFonts w:ascii="Times New Roman" w:hAnsi="Times New Roman" w:cs="Times New Roman"/>
          <w:sz w:val="24"/>
          <w:szCs w:val="24"/>
        </w:rPr>
        <w:t xml:space="preserve">) – </w:t>
      </w:r>
      <w:r w:rsidR="00C82AAE">
        <w:rPr>
          <w:rFonts w:ascii="Times New Roman" w:hAnsi="Times New Roman" w:cs="Times New Roman"/>
          <w:sz w:val="24"/>
          <w:szCs w:val="24"/>
        </w:rPr>
        <w:t>0</w:t>
      </w:r>
      <w:r w:rsidR="007A4F70">
        <w:rPr>
          <w:rFonts w:ascii="Times New Roman" w:hAnsi="Times New Roman" w:cs="Times New Roman"/>
          <w:sz w:val="24"/>
          <w:szCs w:val="24"/>
        </w:rPr>
        <w:t>;</w:t>
      </w:r>
    </w:p>
    <w:p w14:paraId="00B2AF4C" w14:textId="13CA6EEE" w:rsidR="0048459E" w:rsidRPr="00EB6DB2" w:rsidRDefault="0048459E" w:rsidP="0048459E">
      <w:pPr>
        <w:spacing w:before="120" w:after="12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Имеют право работать на ООТС </w:t>
      </w:r>
      <w:r w:rsidR="004D05F2" w:rsidRPr="004D05F2">
        <w:rPr>
          <w:rFonts w:ascii="Times New Roman" w:hAnsi="Times New Roman" w:cs="Times New Roman"/>
          <w:sz w:val="24"/>
          <w:szCs w:val="24"/>
        </w:rPr>
        <w:t>8</w:t>
      </w:r>
      <w:r w:rsidRPr="00EB6DB2">
        <w:rPr>
          <w:rFonts w:ascii="Times New Roman" w:hAnsi="Times New Roman" w:cs="Times New Roman"/>
          <w:sz w:val="24"/>
          <w:szCs w:val="24"/>
        </w:rPr>
        <w:t xml:space="preserve"> членов </w:t>
      </w:r>
      <w:r w:rsidR="00E5678F">
        <w:rPr>
          <w:rFonts w:ascii="Times New Roman" w:hAnsi="Times New Roman" w:cs="Times New Roman"/>
          <w:sz w:val="24"/>
          <w:szCs w:val="24"/>
        </w:rPr>
        <w:t>Ассоциации</w:t>
      </w:r>
      <w:r w:rsidRPr="00EB6DB2">
        <w:rPr>
          <w:rFonts w:ascii="Times New Roman" w:hAnsi="Times New Roman" w:cs="Times New Roman"/>
          <w:sz w:val="24"/>
          <w:szCs w:val="24"/>
        </w:rPr>
        <w:t xml:space="preserve">, в том числе на объектах использования атомной энергии </w:t>
      </w:r>
      <w:r w:rsidR="00A86CE8">
        <w:rPr>
          <w:rFonts w:ascii="Times New Roman" w:hAnsi="Times New Roman" w:cs="Times New Roman"/>
          <w:sz w:val="24"/>
          <w:szCs w:val="24"/>
        </w:rPr>
        <w:t>0</w:t>
      </w:r>
      <w:r w:rsidRPr="00EB6DB2">
        <w:rPr>
          <w:rFonts w:ascii="Times New Roman" w:hAnsi="Times New Roman" w:cs="Times New Roman"/>
          <w:sz w:val="24"/>
          <w:szCs w:val="24"/>
        </w:rPr>
        <w:t xml:space="preserve"> член</w:t>
      </w:r>
      <w:r w:rsidR="00A86CE8">
        <w:rPr>
          <w:rFonts w:ascii="Times New Roman" w:hAnsi="Times New Roman" w:cs="Times New Roman"/>
          <w:sz w:val="24"/>
          <w:szCs w:val="24"/>
        </w:rPr>
        <w:t>ов</w:t>
      </w:r>
      <w:r w:rsidRPr="00EB6DB2">
        <w:rPr>
          <w:rFonts w:ascii="Times New Roman" w:hAnsi="Times New Roman" w:cs="Times New Roman"/>
          <w:sz w:val="24"/>
          <w:szCs w:val="24"/>
        </w:rPr>
        <w:t xml:space="preserve"> </w:t>
      </w:r>
      <w:r w:rsidR="00E5678F">
        <w:rPr>
          <w:rFonts w:ascii="Times New Roman" w:hAnsi="Times New Roman" w:cs="Times New Roman"/>
          <w:sz w:val="24"/>
          <w:szCs w:val="24"/>
        </w:rPr>
        <w:t>Ассоциации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1FB9FAB" w14:textId="0046B133" w:rsidR="0048459E" w:rsidRPr="00EB6DB2" w:rsidRDefault="0048459E" w:rsidP="0048459E">
      <w:pPr>
        <w:spacing w:before="120" w:after="120" w:line="220" w:lineRule="exact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из них внесли взнос в КФ ОДО – </w:t>
      </w:r>
      <w:r w:rsidR="004D05F2" w:rsidRPr="004D05F2">
        <w:rPr>
          <w:rFonts w:ascii="Times New Roman" w:hAnsi="Times New Roman" w:cs="Times New Roman"/>
          <w:sz w:val="24"/>
          <w:szCs w:val="24"/>
        </w:rPr>
        <w:t>6</w:t>
      </w:r>
      <w:r w:rsidR="00040BCB">
        <w:rPr>
          <w:rFonts w:ascii="Times New Roman" w:hAnsi="Times New Roman" w:cs="Times New Roman"/>
          <w:sz w:val="24"/>
          <w:szCs w:val="24"/>
        </w:rPr>
        <w:t xml:space="preserve"> </w:t>
      </w:r>
      <w:r w:rsidRPr="00EB6DB2">
        <w:rPr>
          <w:rFonts w:ascii="Times New Roman" w:hAnsi="Times New Roman" w:cs="Times New Roman"/>
          <w:sz w:val="24"/>
          <w:szCs w:val="24"/>
        </w:rPr>
        <w:t xml:space="preserve"> членов </w:t>
      </w:r>
      <w:r w:rsidR="007A4F70">
        <w:rPr>
          <w:rFonts w:ascii="Times New Roman" w:hAnsi="Times New Roman" w:cs="Times New Roman"/>
          <w:sz w:val="24"/>
          <w:szCs w:val="24"/>
        </w:rPr>
        <w:t>Ассоциации</w:t>
      </w:r>
      <w:r w:rsidRPr="00EB6DB2">
        <w:rPr>
          <w:rFonts w:ascii="Times New Roman" w:hAnsi="Times New Roman" w:cs="Times New Roman"/>
          <w:sz w:val="24"/>
          <w:szCs w:val="24"/>
        </w:rPr>
        <w:t>.</w:t>
      </w:r>
    </w:p>
    <w:p w14:paraId="0D2951A5" w14:textId="485A6634" w:rsidR="0048459E" w:rsidRPr="00EB6DB2" w:rsidRDefault="0048459E" w:rsidP="0048459E">
      <w:pPr>
        <w:pStyle w:val="a7"/>
        <w:spacing w:before="120"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7. В 2025 году в члены </w:t>
      </w:r>
      <w:r w:rsidR="00E5678F">
        <w:rPr>
          <w:rFonts w:ascii="Times New Roman" w:hAnsi="Times New Roman" w:cs="Times New Roman"/>
          <w:sz w:val="24"/>
          <w:szCs w:val="24"/>
        </w:rPr>
        <w:t>Ассоциации</w:t>
      </w:r>
      <w:r w:rsidRPr="00EB6DB2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E5678F">
        <w:rPr>
          <w:rFonts w:ascii="Times New Roman" w:hAnsi="Times New Roman" w:cs="Times New Roman"/>
          <w:sz w:val="24"/>
          <w:szCs w:val="24"/>
        </w:rPr>
        <w:t>а</w:t>
      </w:r>
      <w:r w:rsidRPr="00EB6DB2">
        <w:rPr>
          <w:rFonts w:ascii="Times New Roman" w:hAnsi="Times New Roman" w:cs="Times New Roman"/>
          <w:sz w:val="24"/>
          <w:szCs w:val="24"/>
        </w:rPr>
        <w:t xml:space="preserve"> </w:t>
      </w:r>
      <w:r w:rsidR="00E5678F">
        <w:rPr>
          <w:rFonts w:ascii="Times New Roman" w:hAnsi="Times New Roman" w:cs="Times New Roman"/>
          <w:sz w:val="24"/>
          <w:szCs w:val="24"/>
        </w:rPr>
        <w:t>1</w:t>
      </w:r>
      <w:r w:rsidRPr="00EB6DB2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E5678F">
        <w:rPr>
          <w:rFonts w:ascii="Times New Roman" w:hAnsi="Times New Roman" w:cs="Times New Roman"/>
          <w:sz w:val="24"/>
          <w:szCs w:val="24"/>
        </w:rPr>
        <w:t>я</w:t>
      </w:r>
      <w:r w:rsidRPr="00EB6D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52DE2D0" w14:textId="4F0FB26E" w:rsidR="0048459E" w:rsidRPr="00EB6DB2" w:rsidRDefault="0048459E" w:rsidP="0048459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8. Исключено организаций – 4,</w:t>
      </w:r>
    </w:p>
    <w:p w14:paraId="4C62FE0F" w14:textId="77777777" w:rsidR="0048459E" w:rsidRPr="00EB6DB2" w:rsidRDefault="0048459E" w:rsidP="00484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из них:</w:t>
      </w:r>
    </w:p>
    <w:p w14:paraId="0CB95DA5" w14:textId="47874923" w:rsidR="0048459E" w:rsidRPr="00EB6DB2" w:rsidRDefault="0048459E" w:rsidP="00484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8.1. Добровольно вышли – </w:t>
      </w:r>
      <w:r w:rsidR="00E5678F">
        <w:rPr>
          <w:rFonts w:ascii="Times New Roman" w:hAnsi="Times New Roman" w:cs="Times New Roman"/>
          <w:sz w:val="24"/>
          <w:szCs w:val="24"/>
        </w:rPr>
        <w:t>4</w:t>
      </w:r>
      <w:r w:rsidRPr="00EB6DB2">
        <w:rPr>
          <w:rFonts w:ascii="Times New Roman" w:hAnsi="Times New Roman" w:cs="Times New Roman"/>
          <w:sz w:val="24"/>
          <w:szCs w:val="24"/>
        </w:rPr>
        <w:t>;</w:t>
      </w:r>
    </w:p>
    <w:p w14:paraId="3E4A2E66" w14:textId="2722EF41" w:rsidR="0048459E" w:rsidRPr="00EB6DB2" w:rsidRDefault="0048459E" w:rsidP="0048459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8.2. Исключены в результате применения мер дисциплинарного воздействия – </w:t>
      </w:r>
      <w:r w:rsidR="00E5678F">
        <w:rPr>
          <w:rFonts w:ascii="Times New Roman" w:hAnsi="Times New Roman" w:cs="Times New Roman"/>
          <w:sz w:val="24"/>
          <w:szCs w:val="24"/>
        </w:rPr>
        <w:t>0</w:t>
      </w:r>
      <w:r w:rsidRPr="00EB6DB2">
        <w:rPr>
          <w:rFonts w:ascii="Times New Roman" w:hAnsi="Times New Roman" w:cs="Times New Roman"/>
          <w:sz w:val="24"/>
          <w:szCs w:val="24"/>
        </w:rPr>
        <w:t>.</w:t>
      </w:r>
    </w:p>
    <w:p w14:paraId="3EE2E662" w14:textId="5F220F63" w:rsidR="0048459E" w:rsidRPr="00EB6DB2" w:rsidRDefault="0048459E" w:rsidP="0048459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9. Отказано в приеме в члены </w:t>
      </w:r>
      <w:r w:rsidR="00E5678F">
        <w:rPr>
          <w:rFonts w:ascii="Times New Roman" w:hAnsi="Times New Roman" w:cs="Times New Roman"/>
          <w:sz w:val="24"/>
          <w:szCs w:val="24"/>
        </w:rPr>
        <w:t>Ассоциации</w:t>
      </w:r>
      <w:r w:rsidRPr="00EB6DB2">
        <w:rPr>
          <w:rFonts w:ascii="Times New Roman" w:hAnsi="Times New Roman" w:cs="Times New Roman"/>
          <w:sz w:val="24"/>
          <w:szCs w:val="24"/>
        </w:rPr>
        <w:t xml:space="preserve"> (отклонены в 1С: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DB2">
        <w:rPr>
          <w:rFonts w:ascii="Times New Roman" w:hAnsi="Times New Roman" w:cs="Times New Roman"/>
          <w:sz w:val="24"/>
          <w:szCs w:val="24"/>
        </w:rPr>
        <w:t xml:space="preserve">электронный реестр) – </w:t>
      </w:r>
      <w:r w:rsidR="00E5678F">
        <w:rPr>
          <w:rFonts w:ascii="Times New Roman" w:hAnsi="Times New Roman" w:cs="Times New Roman"/>
          <w:sz w:val="24"/>
          <w:szCs w:val="24"/>
        </w:rPr>
        <w:t>0</w:t>
      </w:r>
      <w:r w:rsidRPr="00EB6DB2">
        <w:rPr>
          <w:rFonts w:ascii="Times New Roman" w:hAnsi="Times New Roman" w:cs="Times New Roman"/>
          <w:sz w:val="24"/>
          <w:szCs w:val="24"/>
        </w:rPr>
        <w:t>.</w:t>
      </w:r>
    </w:p>
    <w:p w14:paraId="21AD0396" w14:textId="1C8B7664" w:rsidR="0048459E" w:rsidRPr="00EB6DB2" w:rsidRDefault="0048459E" w:rsidP="0048459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10. Увеличили уровни ответственности </w:t>
      </w:r>
      <w:r w:rsidR="00E5678F">
        <w:rPr>
          <w:rFonts w:ascii="Times New Roman" w:hAnsi="Times New Roman" w:cs="Times New Roman"/>
          <w:sz w:val="24"/>
          <w:szCs w:val="24"/>
        </w:rPr>
        <w:t>0</w:t>
      </w:r>
      <w:r w:rsidRPr="00EB6DB2"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 w14:paraId="056F5DFF" w14:textId="519BC929" w:rsidR="0048459E" w:rsidRPr="00EB6DB2" w:rsidRDefault="0048459E" w:rsidP="0048459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11. Не принято решение о повышении уровня ответственности в отношении </w:t>
      </w:r>
      <w:r w:rsidR="00E5678F">
        <w:rPr>
          <w:rFonts w:ascii="Times New Roman" w:hAnsi="Times New Roman" w:cs="Times New Roman"/>
          <w:sz w:val="24"/>
          <w:szCs w:val="24"/>
        </w:rPr>
        <w:t>0</w:t>
      </w:r>
      <w:r w:rsidRPr="00EB6DB2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E5678F">
        <w:rPr>
          <w:rFonts w:ascii="Times New Roman" w:hAnsi="Times New Roman" w:cs="Times New Roman"/>
          <w:sz w:val="24"/>
          <w:szCs w:val="24"/>
        </w:rPr>
        <w:t>й</w:t>
      </w:r>
      <w:r w:rsidRPr="00EB6DB2">
        <w:rPr>
          <w:rFonts w:ascii="Times New Roman" w:hAnsi="Times New Roman" w:cs="Times New Roman"/>
          <w:sz w:val="24"/>
          <w:szCs w:val="24"/>
        </w:rPr>
        <w:t>.</w:t>
      </w:r>
    </w:p>
    <w:p w14:paraId="1C75C493" w14:textId="62D93597" w:rsidR="0048459E" w:rsidRPr="00EB6DB2" w:rsidRDefault="0048459E" w:rsidP="0048459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      Отменено решение о повышении уровней ответственности в отношении </w:t>
      </w:r>
      <w:r w:rsidR="00E5678F">
        <w:rPr>
          <w:rFonts w:ascii="Times New Roman" w:hAnsi="Times New Roman" w:cs="Times New Roman"/>
          <w:sz w:val="24"/>
          <w:szCs w:val="24"/>
        </w:rPr>
        <w:t>0</w:t>
      </w:r>
      <w:r w:rsidRPr="00EB6DB2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E5678F">
        <w:rPr>
          <w:rFonts w:ascii="Times New Roman" w:hAnsi="Times New Roman" w:cs="Times New Roman"/>
          <w:sz w:val="24"/>
          <w:szCs w:val="24"/>
        </w:rPr>
        <w:t>й</w:t>
      </w:r>
      <w:r w:rsidRPr="00EB6DB2">
        <w:rPr>
          <w:rFonts w:ascii="Times New Roman" w:hAnsi="Times New Roman" w:cs="Times New Roman"/>
          <w:sz w:val="24"/>
          <w:szCs w:val="24"/>
        </w:rPr>
        <w:t>.</w:t>
      </w:r>
    </w:p>
    <w:p w14:paraId="6D02F312" w14:textId="48458BD1" w:rsidR="0048459E" w:rsidRPr="00EB6DB2" w:rsidRDefault="0048459E" w:rsidP="0048459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12. Предоставлено право осуществлять </w:t>
      </w:r>
      <w:r w:rsidR="00E5678F">
        <w:rPr>
          <w:rFonts w:ascii="Times New Roman" w:hAnsi="Times New Roman" w:cs="Times New Roman"/>
          <w:sz w:val="24"/>
          <w:szCs w:val="24"/>
        </w:rPr>
        <w:t>подготовку проектной документации</w:t>
      </w:r>
      <w:r w:rsidRPr="00EB6DB2">
        <w:rPr>
          <w:rFonts w:ascii="Times New Roman" w:hAnsi="Times New Roman" w:cs="Times New Roman"/>
          <w:sz w:val="24"/>
          <w:szCs w:val="24"/>
        </w:rPr>
        <w:t xml:space="preserve"> по договорам подряда, заключаемым с использованием конкурентных способов заключения договоров – </w:t>
      </w:r>
      <w:r w:rsidR="007E6C8A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организациям</w:t>
      </w:r>
      <w:r w:rsidRPr="00EB6DB2">
        <w:rPr>
          <w:rFonts w:ascii="Times New Roman" w:hAnsi="Times New Roman" w:cs="Times New Roman"/>
          <w:sz w:val="24"/>
          <w:szCs w:val="24"/>
        </w:rPr>
        <w:t>.</w:t>
      </w:r>
    </w:p>
    <w:p w14:paraId="55C4628F" w14:textId="52F95C93" w:rsidR="0048459E" w:rsidRPr="00EB6DB2" w:rsidRDefault="0048459E" w:rsidP="0048459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Прекращено право осуществлять </w:t>
      </w:r>
      <w:r w:rsidR="00220C62">
        <w:rPr>
          <w:rFonts w:ascii="Times New Roman" w:hAnsi="Times New Roman" w:cs="Times New Roman"/>
          <w:sz w:val="24"/>
          <w:szCs w:val="24"/>
        </w:rPr>
        <w:t>подготовку проектной документации</w:t>
      </w:r>
      <w:r w:rsidR="00220C62" w:rsidRPr="00EB6D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B6DB2">
        <w:rPr>
          <w:rFonts w:ascii="Times New Roman" w:hAnsi="Times New Roman" w:cs="Times New Roman"/>
          <w:sz w:val="24"/>
          <w:szCs w:val="24"/>
        </w:rPr>
        <w:t xml:space="preserve"> </w:t>
      </w:r>
      <w:r w:rsidR="007E6C8A">
        <w:rPr>
          <w:rFonts w:ascii="Times New Roman" w:hAnsi="Times New Roman" w:cs="Times New Roman"/>
          <w:sz w:val="24"/>
          <w:szCs w:val="24"/>
        </w:rPr>
        <w:t>4</w:t>
      </w:r>
      <w:r w:rsidRPr="00EB6DB2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05F917" w14:textId="007B6458" w:rsidR="0048459E" w:rsidRPr="00EB6DB2" w:rsidRDefault="0048459E" w:rsidP="004845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13. Организации, имевшие на 31.12.2025 приостановленное право на осуществление </w:t>
      </w:r>
      <w:r w:rsidR="00220C62">
        <w:rPr>
          <w:rFonts w:ascii="Times New Roman" w:hAnsi="Times New Roman" w:cs="Times New Roman"/>
          <w:sz w:val="24"/>
          <w:szCs w:val="24"/>
        </w:rPr>
        <w:t>подготовки проектной документации</w:t>
      </w:r>
      <w:r w:rsidR="00220C62" w:rsidRPr="00EB6DB2">
        <w:rPr>
          <w:rFonts w:ascii="Times New Roman" w:hAnsi="Times New Roman" w:cs="Times New Roman"/>
          <w:sz w:val="24"/>
          <w:szCs w:val="24"/>
        </w:rPr>
        <w:t xml:space="preserve"> </w:t>
      </w:r>
      <w:r w:rsidRPr="00EB6DB2">
        <w:rPr>
          <w:rFonts w:ascii="Times New Roman" w:hAnsi="Times New Roman" w:cs="Times New Roman"/>
          <w:sz w:val="24"/>
          <w:szCs w:val="24"/>
        </w:rPr>
        <w:t xml:space="preserve">– </w:t>
      </w:r>
      <w:r w:rsidR="00DC76D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1CBD7" w14:textId="0905D1D7" w:rsidR="0048459E" w:rsidRPr="00EB6DB2" w:rsidRDefault="0048459E" w:rsidP="0048459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14. Организации, имевшие в течение 2025 года приостановленное право и возобновившие его до 31.12.2025 – </w:t>
      </w:r>
      <w:r w:rsidR="00DC76DA">
        <w:rPr>
          <w:rFonts w:ascii="Times New Roman" w:hAnsi="Times New Roman" w:cs="Times New Roman"/>
          <w:sz w:val="24"/>
          <w:szCs w:val="24"/>
        </w:rPr>
        <w:t>1</w:t>
      </w:r>
      <w:r w:rsidRPr="00EB6DB2">
        <w:rPr>
          <w:rFonts w:ascii="Times New Roman" w:hAnsi="Times New Roman" w:cs="Times New Roman"/>
          <w:sz w:val="24"/>
          <w:szCs w:val="24"/>
        </w:rPr>
        <w:t>.</w:t>
      </w:r>
    </w:p>
    <w:p w14:paraId="4B659A79" w14:textId="31BB21A2" w:rsidR="0048459E" w:rsidRPr="00EB6DB2" w:rsidRDefault="0048459E" w:rsidP="004845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15. Проверки и мониторинг членов </w:t>
      </w:r>
      <w:r w:rsidR="00220C62">
        <w:rPr>
          <w:rFonts w:ascii="Times New Roman" w:hAnsi="Times New Roman" w:cs="Times New Roman"/>
          <w:sz w:val="24"/>
          <w:szCs w:val="24"/>
        </w:rPr>
        <w:t>Ассоциации</w:t>
      </w:r>
      <w:r w:rsidRPr="00EB6DB2">
        <w:rPr>
          <w:rFonts w:ascii="Times New Roman" w:hAnsi="Times New Roman" w:cs="Times New Roman"/>
          <w:sz w:val="24"/>
          <w:szCs w:val="24"/>
        </w:rPr>
        <w:t xml:space="preserve"> в 2025 году.</w:t>
      </w:r>
    </w:p>
    <w:p w14:paraId="13E3E39C" w14:textId="77777777" w:rsidR="0048459E" w:rsidRPr="00EB6DB2" w:rsidRDefault="0048459E" w:rsidP="0048459E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15.1. </w:t>
      </w:r>
      <w:r w:rsidRPr="00EB6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Проверки ОДО за </w:t>
      </w:r>
      <w:r w:rsidRPr="00553016">
        <w:rPr>
          <w:rFonts w:ascii="Times New Roman" w:hAnsi="Times New Roman" w:cs="Times New Roman"/>
          <w:sz w:val="24"/>
          <w:szCs w:val="24"/>
        </w:rPr>
        <w:t>2024</w:t>
      </w:r>
      <w:r w:rsidRPr="00395D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B6DB2">
        <w:rPr>
          <w:rFonts w:ascii="Times New Roman" w:hAnsi="Times New Roman" w:cs="Times New Roman"/>
          <w:color w:val="000000" w:themeColor="text1"/>
          <w:sz w:val="24"/>
          <w:szCs w:val="24"/>
        </w:rPr>
        <w:t>год.</w:t>
      </w:r>
    </w:p>
    <w:p w14:paraId="289FA560" w14:textId="5E41636A" w:rsidR="0048459E" w:rsidRPr="00FC28D7" w:rsidRDefault="00CB22F6" w:rsidP="0048459E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8459E" w:rsidRPr="00EB6DB2">
        <w:rPr>
          <w:rFonts w:ascii="Times New Roman" w:hAnsi="Times New Roman" w:cs="Times New Roman"/>
          <w:sz w:val="24"/>
          <w:szCs w:val="24"/>
        </w:rPr>
        <w:t xml:space="preserve"> 1 квартале 2025 года проводились плановые проверки ОДО за 2024 год, предметом которых являлось соблюдение членами </w:t>
      </w:r>
      <w:r w:rsidR="00DC76DA">
        <w:rPr>
          <w:rFonts w:ascii="Times New Roman" w:hAnsi="Times New Roman" w:cs="Times New Roman"/>
          <w:sz w:val="24"/>
          <w:szCs w:val="24"/>
        </w:rPr>
        <w:t>Ассоциации</w:t>
      </w:r>
      <w:r w:rsidR="0048459E" w:rsidRPr="00EB6DB2">
        <w:rPr>
          <w:rFonts w:ascii="Times New Roman" w:hAnsi="Times New Roman" w:cs="Times New Roman"/>
          <w:sz w:val="24"/>
          <w:szCs w:val="24"/>
        </w:rPr>
        <w:t xml:space="preserve">, внесшими взнос в компенсационный фонд обеспечения договорных обязательств </w:t>
      </w:r>
      <w:r w:rsidR="00DC76DA">
        <w:rPr>
          <w:rFonts w:ascii="Times New Roman" w:hAnsi="Times New Roman" w:cs="Times New Roman"/>
          <w:sz w:val="24"/>
          <w:szCs w:val="24"/>
        </w:rPr>
        <w:t>Ассоциации</w:t>
      </w:r>
      <w:r w:rsidR="0048459E" w:rsidRPr="00EB6DB2">
        <w:rPr>
          <w:rFonts w:ascii="Times New Roman" w:hAnsi="Times New Roman" w:cs="Times New Roman"/>
          <w:sz w:val="24"/>
          <w:szCs w:val="24"/>
        </w:rPr>
        <w:t xml:space="preserve"> (</w:t>
      </w:r>
      <w:r w:rsidR="005C2629">
        <w:rPr>
          <w:rFonts w:ascii="Times New Roman" w:hAnsi="Times New Roman" w:cs="Times New Roman"/>
          <w:sz w:val="24"/>
          <w:szCs w:val="24"/>
        </w:rPr>
        <w:t>53</w:t>
      </w:r>
      <w:r w:rsidR="0048459E" w:rsidRPr="00EB6DB2">
        <w:rPr>
          <w:rFonts w:ascii="Times New Roman" w:hAnsi="Times New Roman" w:cs="Times New Roman"/>
          <w:sz w:val="24"/>
          <w:szCs w:val="24"/>
        </w:rPr>
        <w:t xml:space="preserve"> члена </w:t>
      </w:r>
      <w:r w:rsidR="00DC76DA">
        <w:rPr>
          <w:rFonts w:ascii="Times New Roman" w:hAnsi="Times New Roman" w:cs="Times New Roman"/>
          <w:sz w:val="24"/>
          <w:szCs w:val="24"/>
        </w:rPr>
        <w:t>Ассоциации</w:t>
      </w:r>
      <w:r w:rsidR="0048459E" w:rsidRPr="00EB6DB2">
        <w:rPr>
          <w:rFonts w:ascii="Times New Roman" w:hAnsi="Times New Roman" w:cs="Times New Roman"/>
          <w:sz w:val="24"/>
          <w:szCs w:val="24"/>
        </w:rPr>
        <w:t xml:space="preserve">), </w:t>
      </w:r>
      <w:r w:rsidR="0048459E" w:rsidRPr="00FC28D7">
        <w:rPr>
          <w:rFonts w:ascii="Times New Roman" w:hAnsi="Times New Roman" w:cs="Times New Roman"/>
          <w:color w:val="000000" w:themeColor="text1"/>
          <w:sz w:val="24"/>
          <w:szCs w:val="24"/>
        </w:rPr>
        <w:t>подпункта 3.2.</w:t>
      </w:r>
      <w:r w:rsidR="00FC28D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8459E" w:rsidRPr="00FC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пункта 3.3 обязательных требований </w:t>
      </w:r>
      <w:r w:rsidR="00DC76DA" w:rsidRPr="00FC28D7">
        <w:rPr>
          <w:rFonts w:ascii="Times New Roman" w:hAnsi="Times New Roman" w:cs="Times New Roman"/>
          <w:color w:val="000000" w:themeColor="text1"/>
          <w:sz w:val="24"/>
          <w:szCs w:val="24"/>
        </w:rPr>
        <w:t>Ассоциации</w:t>
      </w:r>
      <w:r w:rsidR="0048459E" w:rsidRPr="00FC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установленных Правилами контроля в области саморегулирования, применяемыми в </w:t>
      </w:r>
      <w:r w:rsidR="00DC76DA" w:rsidRPr="00FC28D7">
        <w:rPr>
          <w:rFonts w:ascii="Times New Roman" w:hAnsi="Times New Roman" w:cs="Times New Roman"/>
          <w:color w:val="000000" w:themeColor="text1"/>
          <w:sz w:val="24"/>
          <w:szCs w:val="24"/>
        </w:rPr>
        <w:t>Ассоциации</w:t>
      </w:r>
      <w:r w:rsidR="0048459E" w:rsidRPr="00FC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Правила контроля):</w:t>
      </w:r>
    </w:p>
    <w:p w14:paraId="0F981537" w14:textId="48D5C327" w:rsidR="0048459E" w:rsidRPr="00FC28D7" w:rsidRDefault="0048459E" w:rsidP="0048459E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28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«…3.2.</w:t>
      </w:r>
      <w:r w:rsidR="00FC28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FC28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FC28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</w:t>
      </w:r>
      <w:r w:rsidRPr="00FC28D7">
        <w:rPr>
          <w:rFonts w:ascii="Times New Roman" w:hAnsi="Times New Roman" w:cs="Times New Roman"/>
          <w:color w:val="000000" w:themeColor="text1"/>
          <w:sz w:val="24"/>
          <w:szCs w:val="24"/>
        </w:rPr>
        <w:t>оответствие фактического совокупного размера обязательств по договорам подряда</w:t>
      </w:r>
      <w:r w:rsidR="00FC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подготовку проектной документации</w:t>
      </w:r>
      <w:r w:rsidRPr="00FC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заключенным с использованием конкурентных способов заключения договоров, предельному размеру обязательств, исходя из которого таким членом </w:t>
      </w:r>
      <w:r w:rsidR="00FC28D7">
        <w:rPr>
          <w:rFonts w:ascii="Times New Roman" w:hAnsi="Times New Roman" w:cs="Times New Roman"/>
          <w:color w:val="000000" w:themeColor="text1"/>
          <w:sz w:val="24"/>
          <w:szCs w:val="24"/>
        </w:rPr>
        <w:t>Ассоциации</w:t>
      </w:r>
      <w:r w:rsidRPr="00FC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 внесен взнос в компенсационный фонд обеспечения договорных обязательств </w:t>
      </w:r>
      <w:r w:rsidR="00FC28D7">
        <w:rPr>
          <w:rFonts w:ascii="Times New Roman" w:hAnsi="Times New Roman" w:cs="Times New Roman"/>
          <w:color w:val="000000" w:themeColor="text1"/>
          <w:sz w:val="24"/>
          <w:szCs w:val="24"/>
        </w:rPr>
        <w:t>Ассоциации</w:t>
      </w:r>
      <w:r w:rsidRPr="00FC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совокупный размер обязательств)</w:t>
      </w:r>
      <w:r w:rsidR="00FC28D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872A171" w14:textId="61ED4C76" w:rsidR="0048459E" w:rsidRPr="00FC28D7" w:rsidRDefault="0048459E" w:rsidP="0048459E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 </w:t>
      </w:r>
      <w:r w:rsidR="00FC28D7">
        <w:rPr>
          <w:rFonts w:ascii="Times New Roman" w:hAnsi="Times New Roman" w:cs="Times New Roman"/>
          <w:color w:val="000000" w:themeColor="text1"/>
          <w:sz w:val="24"/>
          <w:szCs w:val="24"/>
        </w:rPr>
        <w:t>Также предметом контроля может быть у</w:t>
      </w:r>
      <w:r w:rsidRPr="00FC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странение </w:t>
      </w:r>
      <w:r w:rsidR="00FC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замечаний и </w:t>
      </w:r>
      <w:r w:rsidRPr="00FC28D7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нарушений, выявленных предыдущими проверками</w:t>
      </w:r>
      <w:r w:rsidR="00FC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Ассоциации</w:t>
      </w:r>
      <w:r w:rsidRPr="00FC28D7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14:paraId="40A84A50" w14:textId="2ED0C51A" w:rsidR="0048459E" w:rsidRDefault="0048459E" w:rsidP="004845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В 2024 </w:t>
      </w:r>
      <w:r w:rsidRPr="00EB6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году из </w:t>
      </w:r>
      <w:r w:rsidR="005C2629">
        <w:rPr>
          <w:rFonts w:ascii="Times New Roman" w:hAnsi="Times New Roman" w:cs="Times New Roman"/>
          <w:color w:val="000000" w:themeColor="text1"/>
          <w:sz w:val="24"/>
          <w:szCs w:val="24"/>
        </w:rPr>
        <w:t>53</w:t>
      </w:r>
      <w:r w:rsidRPr="005C2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B6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 </w:t>
      </w:r>
      <w:r w:rsidR="00190E31">
        <w:rPr>
          <w:rFonts w:ascii="Times New Roman" w:hAnsi="Times New Roman" w:cs="Times New Roman"/>
          <w:sz w:val="24"/>
          <w:szCs w:val="24"/>
        </w:rPr>
        <w:t>Ассоциации</w:t>
      </w:r>
      <w:r w:rsidRPr="00EB6DB2">
        <w:rPr>
          <w:rFonts w:ascii="Times New Roman" w:hAnsi="Times New Roman" w:cs="Times New Roman"/>
          <w:sz w:val="24"/>
          <w:szCs w:val="24"/>
        </w:rPr>
        <w:t>, внесших взнос в КФ ОДО, заключали договоры подряда</w:t>
      </w:r>
      <w:r w:rsidR="00190E31">
        <w:rPr>
          <w:rFonts w:ascii="Times New Roman" w:hAnsi="Times New Roman" w:cs="Times New Roman"/>
          <w:sz w:val="24"/>
          <w:szCs w:val="24"/>
        </w:rPr>
        <w:t xml:space="preserve"> на</w:t>
      </w:r>
      <w:r w:rsidR="00190E31" w:rsidRPr="00EB6DB2">
        <w:rPr>
          <w:rFonts w:ascii="Times New Roman" w:hAnsi="Times New Roman" w:cs="Times New Roman"/>
          <w:sz w:val="24"/>
          <w:szCs w:val="24"/>
        </w:rPr>
        <w:t xml:space="preserve"> </w:t>
      </w:r>
      <w:r w:rsidR="00190E31">
        <w:rPr>
          <w:rFonts w:ascii="Times New Roman" w:hAnsi="Times New Roman" w:cs="Times New Roman"/>
          <w:sz w:val="24"/>
          <w:szCs w:val="24"/>
        </w:rPr>
        <w:t>подготовку проектной документации</w:t>
      </w:r>
      <w:r w:rsidRPr="00EB6DB2">
        <w:rPr>
          <w:rFonts w:ascii="Times New Roman" w:hAnsi="Times New Roman" w:cs="Times New Roman"/>
          <w:sz w:val="24"/>
          <w:szCs w:val="24"/>
        </w:rPr>
        <w:t xml:space="preserve"> с использованием конкурентных способов заключения договоров (далее – конкурентные договоры), </w:t>
      </w:r>
      <w:r w:rsidR="005C2629">
        <w:rPr>
          <w:rFonts w:ascii="Times New Roman" w:hAnsi="Times New Roman" w:cs="Times New Roman"/>
          <w:sz w:val="24"/>
          <w:szCs w:val="24"/>
        </w:rPr>
        <w:t>8</w:t>
      </w:r>
      <w:r w:rsidRPr="00EB6DB2">
        <w:rPr>
          <w:rFonts w:ascii="Times New Roman" w:hAnsi="Times New Roman" w:cs="Times New Roman"/>
          <w:sz w:val="24"/>
          <w:szCs w:val="24"/>
        </w:rPr>
        <w:t xml:space="preserve"> членов </w:t>
      </w:r>
      <w:r w:rsidR="00190E31">
        <w:rPr>
          <w:rFonts w:ascii="Times New Roman" w:hAnsi="Times New Roman" w:cs="Times New Roman"/>
          <w:sz w:val="24"/>
          <w:szCs w:val="24"/>
        </w:rPr>
        <w:t>Ассоциации</w:t>
      </w:r>
      <w:r w:rsidRPr="00EB6DB2">
        <w:rPr>
          <w:rFonts w:ascii="Times New Roman" w:hAnsi="Times New Roman" w:cs="Times New Roman"/>
          <w:sz w:val="24"/>
          <w:szCs w:val="24"/>
        </w:rPr>
        <w:t xml:space="preserve">. Проверены </w:t>
      </w:r>
      <w:r w:rsidR="005C2629">
        <w:rPr>
          <w:rFonts w:ascii="Times New Roman" w:hAnsi="Times New Roman" w:cs="Times New Roman"/>
          <w:sz w:val="24"/>
          <w:szCs w:val="24"/>
        </w:rPr>
        <w:t>8</w:t>
      </w:r>
      <w:r w:rsidRPr="00EB6DB2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190E31">
        <w:rPr>
          <w:rFonts w:ascii="Times New Roman" w:hAnsi="Times New Roman" w:cs="Times New Roman"/>
          <w:sz w:val="24"/>
          <w:szCs w:val="24"/>
        </w:rPr>
        <w:t>и</w:t>
      </w:r>
      <w:r w:rsidRPr="00EB6DB2">
        <w:rPr>
          <w:rFonts w:ascii="Times New Roman" w:hAnsi="Times New Roman" w:cs="Times New Roman"/>
          <w:sz w:val="24"/>
          <w:szCs w:val="24"/>
        </w:rPr>
        <w:t xml:space="preserve"> – член</w:t>
      </w:r>
      <w:r w:rsidR="00190E31">
        <w:rPr>
          <w:rFonts w:ascii="Times New Roman" w:hAnsi="Times New Roman" w:cs="Times New Roman"/>
          <w:sz w:val="24"/>
          <w:szCs w:val="24"/>
        </w:rPr>
        <w:t>ы</w:t>
      </w:r>
      <w:r w:rsidRPr="00EB6DB2">
        <w:rPr>
          <w:rFonts w:ascii="Times New Roman" w:hAnsi="Times New Roman" w:cs="Times New Roman"/>
          <w:sz w:val="24"/>
          <w:szCs w:val="24"/>
        </w:rPr>
        <w:t xml:space="preserve"> </w:t>
      </w:r>
      <w:r w:rsidR="00190E31">
        <w:rPr>
          <w:rFonts w:ascii="Times New Roman" w:hAnsi="Times New Roman" w:cs="Times New Roman"/>
          <w:sz w:val="24"/>
          <w:szCs w:val="24"/>
        </w:rPr>
        <w:t>Ассоциации</w:t>
      </w:r>
      <w:r w:rsidRPr="00EB6DB2">
        <w:rPr>
          <w:rFonts w:ascii="Times New Roman" w:hAnsi="Times New Roman" w:cs="Times New Roman"/>
          <w:sz w:val="24"/>
          <w:szCs w:val="24"/>
        </w:rPr>
        <w:t xml:space="preserve">. Превышения уровня ответственности не выявлено. </w:t>
      </w:r>
      <w:r w:rsidRPr="00EB6DB2">
        <w:rPr>
          <w:rFonts w:ascii="Times New Roman" w:hAnsi="Times New Roman" w:cs="Times New Roman"/>
          <w:sz w:val="24"/>
          <w:szCs w:val="24"/>
        </w:rPr>
        <w:br/>
      </w:r>
      <w:r w:rsidR="00065F6F" w:rsidRPr="00065F6F">
        <w:rPr>
          <w:rFonts w:ascii="Times New Roman" w:hAnsi="Times New Roman" w:cs="Times New Roman"/>
          <w:sz w:val="24"/>
          <w:szCs w:val="24"/>
        </w:rPr>
        <w:t>45</w:t>
      </w:r>
      <w:r w:rsidRPr="00065F6F">
        <w:rPr>
          <w:rFonts w:ascii="Times New Roman" w:hAnsi="Times New Roman" w:cs="Times New Roman"/>
          <w:sz w:val="24"/>
          <w:szCs w:val="24"/>
        </w:rPr>
        <w:t xml:space="preserve"> организаций – членов </w:t>
      </w:r>
      <w:r w:rsidR="00190E31" w:rsidRPr="00065F6F">
        <w:rPr>
          <w:rFonts w:ascii="Times New Roman" w:hAnsi="Times New Roman" w:cs="Times New Roman"/>
          <w:sz w:val="24"/>
          <w:szCs w:val="24"/>
        </w:rPr>
        <w:t>Ассоциации</w:t>
      </w:r>
      <w:r w:rsidRPr="00065F6F">
        <w:rPr>
          <w:rFonts w:ascii="Times New Roman" w:hAnsi="Times New Roman" w:cs="Times New Roman"/>
          <w:sz w:val="24"/>
          <w:szCs w:val="24"/>
        </w:rPr>
        <w:t xml:space="preserve"> представили письма о незаключении таких договоров. </w:t>
      </w:r>
    </w:p>
    <w:p w14:paraId="1337A5DF" w14:textId="042521EF" w:rsidR="0048459E" w:rsidRDefault="0048459E" w:rsidP="004845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DB2">
        <w:rPr>
          <w:rFonts w:ascii="Times New Roman" w:hAnsi="Times New Roman" w:cs="Times New Roman"/>
          <w:b/>
          <w:sz w:val="24"/>
          <w:szCs w:val="24"/>
        </w:rPr>
        <w:t xml:space="preserve">Всего </w:t>
      </w:r>
      <w:r w:rsidR="005C2629">
        <w:rPr>
          <w:rFonts w:ascii="Times New Roman" w:hAnsi="Times New Roman" w:cs="Times New Roman"/>
          <w:b/>
          <w:sz w:val="24"/>
          <w:szCs w:val="24"/>
        </w:rPr>
        <w:t>8</w:t>
      </w:r>
      <w:r w:rsidRPr="00EB6DB2">
        <w:rPr>
          <w:rFonts w:ascii="Times New Roman" w:hAnsi="Times New Roman" w:cs="Times New Roman"/>
          <w:b/>
          <w:sz w:val="24"/>
          <w:szCs w:val="24"/>
        </w:rPr>
        <w:t xml:space="preserve"> членами </w:t>
      </w:r>
      <w:r w:rsidR="00190E31">
        <w:rPr>
          <w:rFonts w:ascii="Times New Roman" w:hAnsi="Times New Roman" w:cs="Times New Roman"/>
          <w:b/>
          <w:sz w:val="24"/>
          <w:szCs w:val="24"/>
        </w:rPr>
        <w:t>Ассоциации</w:t>
      </w:r>
      <w:r w:rsidRPr="00EB6DB2">
        <w:rPr>
          <w:rFonts w:ascii="Times New Roman" w:hAnsi="Times New Roman" w:cs="Times New Roman"/>
          <w:b/>
          <w:sz w:val="24"/>
          <w:szCs w:val="24"/>
        </w:rPr>
        <w:t xml:space="preserve"> в 2024 году заключено договоров на сумму </w:t>
      </w:r>
      <w:r w:rsidR="005C2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57 563 416,23</w:t>
      </w:r>
      <w:r w:rsidR="00142524">
        <w:rPr>
          <w:rFonts w:ascii="Times New Roman" w:hAnsi="Times New Roman" w:cs="Times New Roman"/>
          <w:b/>
          <w:sz w:val="24"/>
          <w:szCs w:val="24"/>
        </w:rPr>
        <w:t xml:space="preserve"> рублей  из них:</w:t>
      </w:r>
    </w:p>
    <w:p w14:paraId="1D219A57" w14:textId="25BC3864" w:rsidR="00142524" w:rsidRPr="00595C86" w:rsidRDefault="00142524" w:rsidP="00142524">
      <w:pPr>
        <w:spacing w:before="120" w:after="120" w:line="21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223 ФЗ  на 10 720 589,69 руб.;</w:t>
      </w:r>
    </w:p>
    <w:p w14:paraId="2D2AC15D" w14:textId="1E2C03CB" w:rsidR="00142524" w:rsidRPr="00595C86" w:rsidRDefault="00142524" w:rsidP="00142524">
      <w:pPr>
        <w:spacing w:before="120" w:after="120" w:line="21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 44 ФЗ на  43 846 426,46 руб.;</w:t>
      </w:r>
    </w:p>
    <w:p w14:paraId="5C48EABE" w14:textId="7F68239E" w:rsidR="00142524" w:rsidRPr="00595C86" w:rsidRDefault="00A47C7D" w:rsidP="00142524">
      <w:pPr>
        <w:spacing w:before="120" w:after="120" w:line="21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615 ФЗ на 2</w:t>
      </w:r>
      <w:r w:rsidR="00142524" w:rsidRPr="00595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95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996</w:t>
      </w:r>
      <w:r w:rsidR="00142524" w:rsidRPr="00595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</w:t>
      </w:r>
      <w:r w:rsidRPr="00595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="00142524" w:rsidRPr="00595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595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08</w:t>
      </w:r>
      <w:r w:rsidR="00142524" w:rsidRPr="00595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руб.</w:t>
      </w:r>
    </w:p>
    <w:p w14:paraId="58E32870" w14:textId="34EB88FB" w:rsidR="0048459E" w:rsidRPr="00EB6DB2" w:rsidRDefault="0048459E" w:rsidP="004845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Результаты проверок ОДО за 2024 год сведены в Итоговый обобщенный анализ за 2024 год, утверждены решением Совета от </w:t>
      </w:r>
      <w:r w:rsidR="004E70C3">
        <w:rPr>
          <w:rFonts w:ascii="Times New Roman" w:hAnsi="Times New Roman" w:cs="Times New Roman"/>
          <w:sz w:val="24"/>
          <w:szCs w:val="24"/>
        </w:rPr>
        <w:t>14</w:t>
      </w:r>
      <w:r w:rsidRPr="00EB6DB2">
        <w:rPr>
          <w:rFonts w:ascii="Times New Roman" w:hAnsi="Times New Roman" w:cs="Times New Roman"/>
          <w:sz w:val="24"/>
          <w:szCs w:val="24"/>
        </w:rPr>
        <w:t>.0</w:t>
      </w:r>
      <w:r w:rsidR="004E70C3">
        <w:rPr>
          <w:rFonts w:ascii="Times New Roman" w:hAnsi="Times New Roman" w:cs="Times New Roman"/>
          <w:sz w:val="24"/>
          <w:szCs w:val="24"/>
        </w:rPr>
        <w:t>3</w:t>
      </w:r>
      <w:r w:rsidRPr="00EB6DB2">
        <w:rPr>
          <w:rFonts w:ascii="Times New Roman" w:hAnsi="Times New Roman" w:cs="Times New Roman"/>
          <w:sz w:val="24"/>
          <w:szCs w:val="24"/>
        </w:rPr>
        <w:t xml:space="preserve">.2025 № </w:t>
      </w:r>
      <w:r w:rsidR="004E70C3">
        <w:rPr>
          <w:rFonts w:ascii="Times New Roman" w:hAnsi="Times New Roman" w:cs="Times New Roman"/>
          <w:sz w:val="24"/>
          <w:szCs w:val="24"/>
        </w:rPr>
        <w:t>12</w:t>
      </w:r>
      <w:r w:rsidRPr="00EB6DB2">
        <w:rPr>
          <w:rFonts w:ascii="Times New Roman" w:hAnsi="Times New Roman" w:cs="Times New Roman"/>
          <w:sz w:val="24"/>
          <w:szCs w:val="24"/>
        </w:rPr>
        <w:t xml:space="preserve">, размещены на официальном сайте </w:t>
      </w:r>
      <w:r w:rsidR="00190E31">
        <w:rPr>
          <w:rFonts w:ascii="Times New Roman" w:hAnsi="Times New Roman" w:cs="Times New Roman"/>
          <w:sz w:val="24"/>
          <w:szCs w:val="24"/>
        </w:rPr>
        <w:t>Ассоциации</w:t>
      </w:r>
      <w:r w:rsidRPr="00EB6DB2">
        <w:rPr>
          <w:rFonts w:ascii="Times New Roman" w:hAnsi="Times New Roman" w:cs="Times New Roman"/>
          <w:sz w:val="24"/>
          <w:szCs w:val="24"/>
        </w:rPr>
        <w:t xml:space="preserve"> </w:t>
      </w:r>
      <w:r w:rsidR="00190E31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190E31" w:rsidRPr="00190E3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90E31">
        <w:rPr>
          <w:rFonts w:ascii="Times New Roman" w:hAnsi="Times New Roman" w:cs="Times New Roman"/>
          <w:sz w:val="24"/>
          <w:szCs w:val="24"/>
          <w:lang w:val="en-US"/>
        </w:rPr>
        <w:t>ngp</w:t>
      </w:r>
      <w:proofErr w:type="spellEnd"/>
      <w:r w:rsidR="00190E31" w:rsidRPr="00190E3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B6DB2">
        <w:rPr>
          <w:rFonts w:ascii="Times New Roman" w:hAnsi="Times New Roman" w:cs="Times New Roman"/>
          <w:sz w:val="24"/>
          <w:szCs w:val="24"/>
          <w:lang w:val="en-US"/>
        </w:rPr>
        <w:t>sro</w:t>
      </w:r>
      <w:proofErr w:type="spellEnd"/>
      <w:r w:rsidRPr="00EB6DB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B6DB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B6DB2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 в разделе «</w:t>
      </w:r>
      <w:r w:rsidR="004E70C3">
        <w:rPr>
          <w:rFonts w:ascii="Times New Roman" w:hAnsi="Times New Roman" w:cs="Times New Roman"/>
          <w:sz w:val="24"/>
          <w:szCs w:val="24"/>
        </w:rPr>
        <w:t>Информация</w:t>
      </w:r>
      <w:r w:rsidRPr="00EB6DB2">
        <w:rPr>
          <w:rFonts w:ascii="Times New Roman" w:hAnsi="Times New Roman" w:cs="Times New Roman"/>
          <w:sz w:val="24"/>
          <w:szCs w:val="24"/>
        </w:rPr>
        <w:t>/</w:t>
      </w:r>
      <w:r w:rsidR="004E70C3">
        <w:rPr>
          <w:rFonts w:ascii="Times New Roman" w:hAnsi="Times New Roman" w:cs="Times New Roman"/>
          <w:sz w:val="24"/>
          <w:szCs w:val="24"/>
        </w:rPr>
        <w:t>Проверки</w:t>
      </w:r>
      <w:r w:rsidRPr="00EB6DB2">
        <w:rPr>
          <w:rFonts w:ascii="Times New Roman" w:hAnsi="Times New Roman" w:cs="Times New Roman"/>
          <w:sz w:val="24"/>
          <w:szCs w:val="24"/>
        </w:rPr>
        <w:t>/</w:t>
      </w:r>
      <w:r w:rsidR="004E70C3">
        <w:rPr>
          <w:rFonts w:ascii="Times New Roman" w:hAnsi="Times New Roman" w:cs="Times New Roman"/>
          <w:sz w:val="24"/>
          <w:szCs w:val="24"/>
        </w:rPr>
        <w:t>Итоговый обобщенный анализ за 202</w:t>
      </w:r>
      <w:r w:rsidR="00631174">
        <w:rPr>
          <w:rFonts w:ascii="Times New Roman" w:hAnsi="Times New Roman" w:cs="Times New Roman"/>
          <w:sz w:val="24"/>
          <w:szCs w:val="24"/>
        </w:rPr>
        <w:t>4</w:t>
      </w:r>
      <w:r w:rsidRPr="00EB6DB2">
        <w:rPr>
          <w:rFonts w:ascii="Times New Roman" w:hAnsi="Times New Roman" w:cs="Times New Roman"/>
          <w:sz w:val="24"/>
          <w:szCs w:val="24"/>
        </w:rPr>
        <w:t>» и направлены в Ростехнадзор в соответствии с пунктом 2 части 12 статьи 22 Федерального закона от 01 декабря 2007 года № 315-ФЗ «О саморегулируемых организациях».</w:t>
      </w:r>
    </w:p>
    <w:p w14:paraId="1D933505" w14:textId="3D96FB2F" w:rsidR="0048459E" w:rsidRPr="00EB6DB2" w:rsidRDefault="0048459E" w:rsidP="0048459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7BB">
        <w:rPr>
          <w:rFonts w:ascii="Times New Roman" w:hAnsi="Times New Roman" w:cs="Times New Roman"/>
          <w:sz w:val="24"/>
          <w:szCs w:val="24"/>
        </w:rPr>
        <w:t>15.2</w:t>
      </w:r>
      <w:r w:rsidRPr="00EB6DB2">
        <w:rPr>
          <w:rFonts w:ascii="Times New Roman" w:hAnsi="Times New Roman" w:cs="Times New Roman"/>
          <w:sz w:val="24"/>
          <w:szCs w:val="24"/>
        </w:rPr>
        <w:t xml:space="preserve">. В 2025 году имели право заключать конкурентные договоры </w:t>
      </w:r>
      <w:r w:rsidR="00435D4F" w:rsidRPr="004F0FC4">
        <w:rPr>
          <w:rFonts w:ascii="Times New Roman" w:hAnsi="Times New Roman" w:cs="Times New Roman"/>
          <w:sz w:val="24"/>
          <w:szCs w:val="24"/>
        </w:rPr>
        <w:t>51</w:t>
      </w:r>
      <w:r w:rsidRPr="00EB6DB2">
        <w:rPr>
          <w:rFonts w:ascii="Times New Roman" w:hAnsi="Times New Roman" w:cs="Times New Roman"/>
          <w:sz w:val="24"/>
          <w:szCs w:val="24"/>
        </w:rPr>
        <w:t xml:space="preserve"> член </w:t>
      </w:r>
      <w:r w:rsidR="004E70C3">
        <w:rPr>
          <w:rFonts w:ascii="Times New Roman" w:hAnsi="Times New Roman" w:cs="Times New Roman"/>
          <w:sz w:val="24"/>
          <w:szCs w:val="24"/>
        </w:rPr>
        <w:t>Ассоциации</w:t>
      </w:r>
      <w:r w:rsidRPr="00EB6DB2">
        <w:rPr>
          <w:rFonts w:ascii="Times New Roman" w:hAnsi="Times New Roman" w:cs="Times New Roman"/>
          <w:sz w:val="24"/>
          <w:szCs w:val="24"/>
        </w:rPr>
        <w:t xml:space="preserve">. В течение 2025 года органом контроля проводился еженедельный мониторинг конкурентных договоров, информация о содержании которых размещается в форме открытых данных, заключенных </w:t>
      </w:r>
      <w:r w:rsidR="00A13175">
        <w:rPr>
          <w:rFonts w:ascii="Times New Roman" w:hAnsi="Times New Roman" w:cs="Times New Roman"/>
          <w:sz w:val="24"/>
          <w:szCs w:val="24"/>
        </w:rPr>
        <w:t>51</w:t>
      </w:r>
      <w:r w:rsidRPr="00EB6DB2">
        <w:rPr>
          <w:rFonts w:ascii="Times New Roman" w:hAnsi="Times New Roman" w:cs="Times New Roman"/>
          <w:sz w:val="24"/>
          <w:szCs w:val="24"/>
        </w:rPr>
        <w:t xml:space="preserve"> член</w:t>
      </w:r>
      <w:r w:rsidR="00A13175">
        <w:rPr>
          <w:rFonts w:ascii="Times New Roman" w:hAnsi="Times New Roman" w:cs="Times New Roman"/>
          <w:sz w:val="24"/>
          <w:szCs w:val="24"/>
        </w:rPr>
        <w:t>ом</w:t>
      </w:r>
      <w:r w:rsidRPr="00EB6DB2">
        <w:rPr>
          <w:rFonts w:ascii="Times New Roman" w:hAnsi="Times New Roman" w:cs="Times New Roman"/>
          <w:sz w:val="24"/>
          <w:szCs w:val="24"/>
        </w:rPr>
        <w:t xml:space="preserve"> </w:t>
      </w:r>
      <w:r w:rsidR="004E70C3">
        <w:rPr>
          <w:rFonts w:ascii="Times New Roman" w:hAnsi="Times New Roman" w:cs="Times New Roman"/>
          <w:sz w:val="24"/>
          <w:szCs w:val="24"/>
        </w:rPr>
        <w:t>Ассоциации</w:t>
      </w:r>
      <w:r w:rsidRPr="00EB6DB2">
        <w:rPr>
          <w:rFonts w:ascii="Times New Roman" w:hAnsi="Times New Roman" w:cs="Times New Roman"/>
          <w:sz w:val="24"/>
          <w:szCs w:val="24"/>
        </w:rPr>
        <w:t xml:space="preserve">, внесшим взнос в КФ ОДО. Превышения уровня ответственности не выявлено. Сведения о результатах мониторинга направлялись в </w:t>
      </w:r>
      <w:r w:rsidR="004E70C3">
        <w:rPr>
          <w:rFonts w:ascii="Times New Roman" w:hAnsi="Times New Roman" w:cs="Times New Roman"/>
          <w:sz w:val="24"/>
          <w:szCs w:val="24"/>
        </w:rPr>
        <w:t>НОПРИЗ</w:t>
      </w:r>
      <w:r w:rsidRPr="00EB6DB2">
        <w:rPr>
          <w:rFonts w:ascii="Times New Roman" w:hAnsi="Times New Roman" w:cs="Times New Roman"/>
          <w:sz w:val="24"/>
          <w:szCs w:val="24"/>
        </w:rPr>
        <w:t xml:space="preserve"> для размещения в Едином реестре о членах саморегулируемых организаций в области </w:t>
      </w:r>
      <w:r w:rsidR="004E70C3">
        <w:rPr>
          <w:rFonts w:ascii="Times New Roman" w:hAnsi="Times New Roman" w:cs="Times New Roman"/>
          <w:sz w:val="24"/>
          <w:szCs w:val="24"/>
        </w:rPr>
        <w:t>проектирования</w:t>
      </w:r>
      <w:r w:rsidRPr="00EB6DB2">
        <w:rPr>
          <w:rFonts w:ascii="Times New Roman" w:hAnsi="Times New Roman" w:cs="Times New Roman"/>
          <w:sz w:val="24"/>
          <w:szCs w:val="24"/>
        </w:rPr>
        <w:t xml:space="preserve"> и их обязательств в соответствии с Постановлением Правительства Российской Федерации от 25 мая 2022 года № 945.</w:t>
      </w:r>
    </w:p>
    <w:p w14:paraId="3365BC9C" w14:textId="520093D4" w:rsidR="0048459E" w:rsidRPr="00EB6DB2" w:rsidRDefault="0048459E" w:rsidP="0048459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DB2">
        <w:rPr>
          <w:rFonts w:ascii="Times New Roman" w:hAnsi="Times New Roman" w:cs="Times New Roman"/>
          <w:b/>
          <w:sz w:val="24"/>
          <w:szCs w:val="24"/>
        </w:rPr>
        <w:t xml:space="preserve">По предварительным данным, в 2025 году </w:t>
      </w:r>
      <w:r w:rsidR="003951E0" w:rsidRPr="003951E0">
        <w:rPr>
          <w:rFonts w:ascii="Times New Roman" w:hAnsi="Times New Roman" w:cs="Times New Roman"/>
          <w:b/>
          <w:sz w:val="24"/>
          <w:szCs w:val="24"/>
        </w:rPr>
        <w:t xml:space="preserve">конкурентные </w:t>
      </w:r>
      <w:r w:rsidR="00595C86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395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6DB2">
        <w:rPr>
          <w:rFonts w:ascii="Times New Roman" w:hAnsi="Times New Roman" w:cs="Times New Roman"/>
          <w:b/>
          <w:sz w:val="24"/>
          <w:szCs w:val="24"/>
        </w:rPr>
        <w:t>заключал</w:t>
      </w:r>
      <w:r w:rsidR="003951E0">
        <w:rPr>
          <w:rFonts w:ascii="Times New Roman" w:hAnsi="Times New Roman" w:cs="Times New Roman"/>
          <w:b/>
          <w:sz w:val="24"/>
          <w:szCs w:val="24"/>
        </w:rPr>
        <w:t>и</w:t>
      </w:r>
      <w:r w:rsidRPr="00EB6D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175">
        <w:rPr>
          <w:rFonts w:ascii="Times New Roman" w:hAnsi="Times New Roman" w:cs="Times New Roman"/>
          <w:b/>
          <w:sz w:val="24"/>
          <w:szCs w:val="24"/>
        </w:rPr>
        <w:t>11</w:t>
      </w:r>
      <w:r w:rsidRPr="00EB6DB2">
        <w:rPr>
          <w:rFonts w:ascii="Times New Roman" w:hAnsi="Times New Roman" w:cs="Times New Roman"/>
          <w:b/>
          <w:sz w:val="24"/>
          <w:szCs w:val="24"/>
        </w:rPr>
        <w:t xml:space="preserve"> член</w:t>
      </w:r>
      <w:r w:rsidR="00A13175">
        <w:rPr>
          <w:rFonts w:ascii="Times New Roman" w:hAnsi="Times New Roman" w:cs="Times New Roman"/>
          <w:b/>
          <w:sz w:val="24"/>
          <w:szCs w:val="24"/>
        </w:rPr>
        <w:t>ов</w:t>
      </w:r>
      <w:r w:rsidRPr="00EB6D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0C3">
        <w:rPr>
          <w:rFonts w:ascii="Times New Roman" w:hAnsi="Times New Roman" w:cs="Times New Roman"/>
          <w:b/>
          <w:sz w:val="24"/>
          <w:szCs w:val="24"/>
        </w:rPr>
        <w:t>Ассоциации</w:t>
      </w:r>
      <w:r w:rsidRPr="00EB6DB2">
        <w:rPr>
          <w:rFonts w:ascii="Times New Roman" w:hAnsi="Times New Roman" w:cs="Times New Roman"/>
          <w:b/>
          <w:sz w:val="24"/>
          <w:szCs w:val="24"/>
        </w:rPr>
        <w:t>.</w:t>
      </w:r>
    </w:p>
    <w:p w14:paraId="4C6FA59C" w14:textId="77777777" w:rsidR="00366F64" w:rsidRDefault="0048459E" w:rsidP="004845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7BB">
        <w:rPr>
          <w:rFonts w:ascii="Times New Roman" w:hAnsi="Times New Roman" w:cs="Times New Roman"/>
          <w:sz w:val="24"/>
          <w:szCs w:val="24"/>
        </w:rPr>
        <w:t>15.3</w:t>
      </w:r>
      <w:r w:rsidRPr="00ED2F9E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EB6DB2">
        <w:rPr>
          <w:rFonts w:ascii="Times New Roman" w:hAnsi="Times New Roman" w:cs="Times New Roman"/>
          <w:sz w:val="24"/>
          <w:szCs w:val="24"/>
        </w:rPr>
        <w:t>Проверки ВВ</w:t>
      </w:r>
      <w:r w:rsidR="002660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764A1" w14:textId="3888B7E5" w:rsidR="0048459E" w:rsidRPr="00366F64" w:rsidRDefault="0048459E" w:rsidP="0048459E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6F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2025 года проводились внеплановые проверки ВВ (наличие специалистов), </w:t>
      </w:r>
    </w:p>
    <w:p w14:paraId="57EC1F92" w14:textId="77777777" w:rsidR="0048459E" w:rsidRPr="00366F64" w:rsidRDefault="0048459E" w:rsidP="004845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840EE4" w14:textId="5E8BA0ED" w:rsidR="0048459E" w:rsidRPr="00366F64" w:rsidRDefault="0048459E" w:rsidP="004845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6F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15.3.1. Фактически проведено </w:t>
      </w:r>
      <w:r w:rsidR="00ED2F9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366F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внеплановых </w:t>
      </w:r>
      <w:r w:rsidRPr="00366F64">
        <w:rPr>
          <w:rFonts w:ascii="Times New Roman" w:hAnsi="Times New Roman" w:cs="Times New Roman"/>
          <w:color w:val="000000" w:themeColor="text1"/>
          <w:sz w:val="24"/>
          <w:szCs w:val="24"/>
        </w:rPr>
        <w:t>провер</w:t>
      </w:r>
      <w:r w:rsidR="00366F64">
        <w:rPr>
          <w:rFonts w:ascii="Times New Roman" w:hAnsi="Times New Roman" w:cs="Times New Roman"/>
          <w:color w:val="000000" w:themeColor="text1"/>
          <w:sz w:val="24"/>
          <w:szCs w:val="24"/>
        </w:rPr>
        <w:t>ки</w:t>
      </w:r>
      <w:r w:rsidRPr="00366F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ВВ</w:t>
      </w:r>
      <w:r w:rsidR="00366F6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66F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D3BF50E" w14:textId="08403116" w:rsidR="0048459E" w:rsidRPr="00366F64" w:rsidRDefault="0048459E" w:rsidP="0048459E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6F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15.3.2. Проводились внеплановые проверки ВВ по заявлениям членов </w:t>
      </w:r>
      <w:r w:rsidR="00366F64">
        <w:rPr>
          <w:rFonts w:ascii="Times New Roman" w:hAnsi="Times New Roman" w:cs="Times New Roman"/>
          <w:color w:val="000000" w:themeColor="text1"/>
          <w:sz w:val="24"/>
          <w:szCs w:val="24"/>
        </w:rPr>
        <w:t>Ассоциации</w:t>
      </w:r>
      <w:r w:rsidRPr="00366F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(кандидат в члены </w:t>
      </w:r>
      <w:r w:rsidR="00366F64">
        <w:rPr>
          <w:rFonts w:ascii="Times New Roman" w:hAnsi="Times New Roman" w:cs="Times New Roman"/>
          <w:color w:val="000000" w:themeColor="text1"/>
          <w:sz w:val="24"/>
          <w:szCs w:val="24"/>
        </w:rPr>
        <w:t>Ассоциации</w:t>
      </w:r>
      <w:r w:rsidRPr="00366F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о вступлении в </w:t>
      </w:r>
      <w:r w:rsidR="00366F64">
        <w:rPr>
          <w:rFonts w:ascii="Times New Roman" w:hAnsi="Times New Roman" w:cs="Times New Roman"/>
          <w:color w:val="000000" w:themeColor="text1"/>
          <w:sz w:val="24"/>
          <w:szCs w:val="24"/>
        </w:rPr>
        <w:t>Ассоциацию</w:t>
      </w:r>
      <w:r w:rsidR="00A95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00C44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Pr="00366F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95CC3">
        <w:rPr>
          <w:rFonts w:ascii="Times New Roman" w:hAnsi="Times New Roman" w:cs="Times New Roman"/>
          <w:sz w:val="24"/>
          <w:szCs w:val="24"/>
        </w:rPr>
        <w:t xml:space="preserve">а также по результатам мониторинга наличия у членов </w:t>
      </w:r>
      <w:r w:rsidR="00366F64" w:rsidRPr="00A95CC3">
        <w:rPr>
          <w:rFonts w:ascii="Times New Roman" w:hAnsi="Times New Roman" w:cs="Times New Roman"/>
          <w:sz w:val="24"/>
          <w:szCs w:val="24"/>
        </w:rPr>
        <w:t>Ассоциации</w:t>
      </w:r>
      <w:r w:rsidRPr="00A95CC3">
        <w:rPr>
          <w:rFonts w:ascii="Times New Roman" w:hAnsi="Times New Roman" w:cs="Times New Roman"/>
          <w:sz w:val="24"/>
          <w:szCs w:val="24"/>
        </w:rPr>
        <w:t xml:space="preserve"> специалистов, соответствующих требованиям, указанным в части 3 Положения о членстве в </w:t>
      </w:r>
      <w:r w:rsidR="00366F64" w:rsidRPr="00A95CC3">
        <w:rPr>
          <w:rFonts w:ascii="Times New Roman" w:hAnsi="Times New Roman" w:cs="Times New Roman"/>
          <w:sz w:val="24"/>
          <w:szCs w:val="24"/>
        </w:rPr>
        <w:t>Ассоциации</w:t>
      </w:r>
      <w:r w:rsidR="004816AF">
        <w:rPr>
          <w:rFonts w:ascii="Times New Roman" w:hAnsi="Times New Roman" w:cs="Times New Roman"/>
          <w:sz w:val="24"/>
          <w:szCs w:val="24"/>
        </w:rPr>
        <w:t xml:space="preserve"> - 4</w:t>
      </w:r>
      <w:r w:rsidRPr="00A95CC3">
        <w:rPr>
          <w:rFonts w:ascii="Times New Roman" w:hAnsi="Times New Roman" w:cs="Times New Roman"/>
          <w:sz w:val="24"/>
          <w:szCs w:val="24"/>
        </w:rPr>
        <w:t>.</w:t>
      </w:r>
      <w:r w:rsidRPr="00366F64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</w:p>
    <w:p w14:paraId="2034E4B7" w14:textId="03621348" w:rsidR="0048459E" w:rsidRPr="004375D0" w:rsidRDefault="0048459E" w:rsidP="0048459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D0">
        <w:rPr>
          <w:rFonts w:ascii="Times New Roman" w:hAnsi="Times New Roman" w:cs="Times New Roman"/>
          <w:sz w:val="24"/>
          <w:szCs w:val="24"/>
        </w:rPr>
        <w:t xml:space="preserve">15.3.3. Всего в 2025 году проведено </w:t>
      </w:r>
      <w:r w:rsidR="00A95CC3" w:rsidRPr="004375D0">
        <w:rPr>
          <w:rFonts w:ascii="Times New Roman" w:hAnsi="Times New Roman" w:cs="Times New Roman"/>
          <w:sz w:val="24"/>
          <w:szCs w:val="24"/>
        </w:rPr>
        <w:t>5</w:t>
      </w:r>
      <w:r w:rsidRPr="004375D0">
        <w:rPr>
          <w:rFonts w:ascii="Times New Roman" w:hAnsi="Times New Roman" w:cs="Times New Roman"/>
          <w:sz w:val="24"/>
          <w:szCs w:val="24"/>
        </w:rPr>
        <w:t xml:space="preserve"> проверок ВВ.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66F64" w:rsidRPr="004375D0" w14:paraId="609A8E11" w14:textId="77777777" w:rsidTr="00AE74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1706" w14:textId="77777777" w:rsidR="0048459E" w:rsidRPr="004375D0" w:rsidRDefault="0048459E" w:rsidP="00AE74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5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Проведено проверок ВВ всего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1326" w14:textId="2E48D53F" w:rsidR="0048459E" w:rsidRPr="004375D0" w:rsidRDefault="00A95CC3" w:rsidP="00AE74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5D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66F64" w:rsidRPr="004375D0" w14:paraId="53DC0B09" w14:textId="77777777" w:rsidTr="00AE74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0648" w14:textId="77777777" w:rsidR="0048459E" w:rsidRPr="004375D0" w:rsidRDefault="0048459E" w:rsidP="00AE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5D0">
              <w:rPr>
                <w:rFonts w:ascii="Times New Roman" w:hAnsi="Times New Roman" w:cs="Times New Roman"/>
                <w:sz w:val="24"/>
                <w:szCs w:val="24"/>
              </w:rPr>
              <w:t>1.1. П</w:t>
            </w:r>
            <w:r w:rsidRPr="004375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лановых</w:t>
            </w:r>
            <w:r w:rsidRPr="004375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C569" w14:textId="46AE2743" w:rsidR="0048459E" w:rsidRPr="004375D0" w:rsidRDefault="00A95CC3" w:rsidP="00AE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6F64" w:rsidRPr="004375D0" w14:paraId="1B7202E5" w14:textId="77777777" w:rsidTr="00AE74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3375" w14:textId="77777777" w:rsidR="0048459E" w:rsidRPr="004375D0" w:rsidRDefault="0048459E" w:rsidP="00AE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5D0">
              <w:rPr>
                <w:rFonts w:ascii="Times New Roman" w:hAnsi="Times New Roman" w:cs="Times New Roman"/>
                <w:sz w:val="24"/>
                <w:szCs w:val="24"/>
              </w:rPr>
              <w:t>1.2. В</w:t>
            </w:r>
            <w:r w:rsidRPr="004375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неплановых</w:t>
            </w:r>
            <w:r w:rsidRPr="004375D0">
              <w:rPr>
                <w:rFonts w:ascii="Times New Roman" w:hAnsi="Times New Roman" w:cs="Times New Roman"/>
                <w:sz w:val="24"/>
                <w:szCs w:val="24"/>
              </w:rPr>
              <w:t xml:space="preserve"> (повторных),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EB85" w14:textId="6DE75F0B" w:rsidR="0048459E" w:rsidRPr="004375D0" w:rsidRDefault="00E65377" w:rsidP="00AE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5D0">
              <w:rPr>
                <w:rFonts w:ascii="Times New Roman" w:hAnsi="Times New Roman" w:cs="Times New Roman"/>
                <w:sz w:val="24"/>
                <w:szCs w:val="24"/>
              </w:rPr>
              <w:t>4(1)</w:t>
            </w:r>
            <w:r w:rsidR="0048459E" w:rsidRPr="00437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6F64" w:rsidRPr="004375D0" w14:paraId="77AF9D50" w14:textId="77777777" w:rsidTr="00AE74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B9CB" w14:textId="5C01FDE4" w:rsidR="0048459E" w:rsidRPr="004375D0" w:rsidRDefault="0048459E" w:rsidP="0035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5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Проверено членов </w:t>
            </w:r>
            <w:r w:rsidR="00351470" w:rsidRPr="004375D0">
              <w:rPr>
                <w:rFonts w:ascii="Times New Roman" w:hAnsi="Times New Roman" w:cs="Times New Roman"/>
                <w:b/>
                <w:sz w:val="24"/>
                <w:szCs w:val="24"/>
              </w:rPr>
              <w:t>Ассоциации</w:t>
            </w:r>
            <w:r w:rsidRPr="004375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75D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из них: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A033" w14:textId="585E02DA" w:rsidR="0048459E" w:rsidRPr="004375D0" w:rsidRDefault="00A95CC3" w:rsidP="00AE74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5D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8459E" w:rsidRPr="004375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66F64" w:rsidRPr="004375D0" w14:paraId="21A26099" w14:textId="77777777" w:rsidTr="00AE74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0FA2" w14:textId="77777777" w:rsidR="0048459E" w:rsidRPr="004375D0" w:rsidRDefault="0048459E" w:rsidP="00AE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5D0">
              <w:rPr>
                <w:rFonts w:ascii="Times New Roman" w:hAnsi="Times New Roman" w:cs="Times New Roman"/>
                <w:sz w:val="24"/>
                <w:szCs w:val="24"/>
              </w:rPr>
              <w:t>2.1. Действующих членов СБИ: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8035" w14:textId="771771DF" w:rsidR="0048459E" w:rsidRPr="004375D0" w:rsidRDefault="009F0673" w:rsidP="00AE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5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459E" w:rsidRPr="00437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6F64" w:rsidRPr="004375D0" w14:paraId="5CE63131" w14:textId="77777777" w:rsidTr="00AE74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A46C" w14:textId="77777777" w:rsidR="0048459E" w:rsidRPr="004375D0" w:rsidRDefault="0048459E" w:rsidP="00AE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5D0">
              <w:rPr>
                <w:rFonts w:ascii="Times New Roman" w:hAnsi="Times New Roman" w:cs="Times New Roman"/>
                <w:sz w:val="24"/>
                <w:szCs w:val="24"/>
              </w:rPr>
              <w:t>2.2. Исключенных (отклоненных)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B115" w14:textId="7AC8C8D5" w:rsidR="0048459E" w:rsidRPr="004375D0" w:rsidRDefault="009F0673" w:rsidP="00AE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5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6F64" w:rsidRPr="004375D0" w14:paraId="08D07024" w14:textId="77777777" w:rsidTr="00AE74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1858" w14:textId="074665E4" w:rsidR="0048459E" w:rsidRPr="004375D0" w:rsidRDefault="0048459E" w:rsidP="00AE74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5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По результатам проверок ВВ действующих членов </w:t>
            </w:r>
            <w:r w:rsidR="00351470" w:rsidRPr="004375D0">
              <w:rPr>
                <w:rFonts w:ascii="Times New Roman" w:hAnsi="Times New Roman" w:cs="Times New Roman"/>
                <w:b/>
                <w:sz w:val="24"/>
                <w:szCs w:val="24"/>
              </w:rPr>
              <w:t>Ассоциации</w:t>
            </w:r>
            <w:r w:rsidRPr="004375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9EE4" w14:textId="77777777" w:rsidR="0048459E" w:rsidRPr="004375D0" w:rsidRDefault="0048459E" w:rsidP="00AE74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F64" w:rsidRPr="004375D0" w14:paraId="3548C7BE" w14:textId="77777777" w:rsidTr="00AE74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CA5A" w14:textId="7879858F" w:rsidR="0048459E" w:rsidRPr="004375D0" w:rsidRDefault="0048459E" w:rsidP="00AE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5D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обязательным требованиям </w:t>
            </w:r>
            <w:r w:rsidR="00351470" w:rsidRPr="004375D0"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437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BE27" w14:textId="1DA15947" w:rsidR="0048459E" w:rsidRPr="004375D0" w:rsidRDefault="00E65377" w:rsidP="00AE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459E" w:rsidRPr="004375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66F64" w:rsidRPr="004375D0" w14:paraId="14E0981D" w14:textId="77777777" w:rsidTr="00AE74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9B51" w14:textId="77777777" w:rsidR="0048459E" w:rsidRPr="004375D0" w:rsidRDefault="0048459E" w:rsidP="00AE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5D0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3D5B" w14:textId="37EA4AAC" w:rsidR="0048459E" w:rsidRPr="004375D0" w:rsidRDefault="00E65377" w:rsidP="00AE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6F64" w:rsidRPr="004375D0" w14:paraId="65E483C8" w14:textId="77777777" w:rsidTr="00AE74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5207" w14:textId="77777777" w:rsidR="0048459E" w:rsidRPr="004375D0" w:rsidRDefault="0048459E" w:rsidP="00AE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проверялись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8095" w14:textId="48102BFD" w:rsidR="0048459E" w:rsidRPr="004375D0" w:rsidRDefault="00E65377" w:rsidP="00AE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5D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</w:tbl>
    <w:p w14:paraId="0AA07D94" w14:textId="292C2BEF" w:rsidR="0048459E" w:rsidRPr="00EB6DB2" w:rsidRDefault="0048459E" w:rsidP="004845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Отчет о проведенных проверках деятельности членов </w:t>
      </w:r>
      <w:r w:rsidR="00266091">
        <w:rPr>
          <w:rFonts w:ascii="Times New Roman" w:hAnsi="Times New Roman" w:cs="Times New Roman"/>
          <w:sz w:val="24"/>
          <w:szCs w:val="24"/>
        </w:rPr>
        <w:t>Ассоциации</w:t>
      </w:r>
      <w:r w:rsidRPr="00EB6DB2">
        <w:rPr>
          <w:rFonts w:ascii="Times New Roman" w:hAnsi="Times New Roman" w:cs="Times New Roman"/>
          <w:sz w:val="24"/>
          <w:szCs w:val="24"/>
        </w:rPr>
        <w:t xml:space="preserve">, предметом которых является проверка соблюдения членами </w:t>
      </w:r>
      <w:r w:rsidR="00266091">
        <w:rPr>
          <w:rFonts w:ascii="Times New Roman" w:hAnsi="Times New Roman" w:cs="Times New Roman"/>
          <w:sz w:val="24"/>
          <w:szCs w:val="24"/>
        </w:rPr>
        <w:t>Ассоциации</w:t>
      </w:r>
      <w:r w:rsidRPr="00EB6DB2">
        <w:rPr>
          <w:rFonts w:ascii="Times New Roman" w:hAnsi="Times New Roman" w:cs="Times New Roman"/>
          <w:sz w:val="24"/>
          <w:szCs w:val="24"/>
        </w:rPr>
        <w:t xml:space="preserve"> обязательных требований </w:t>
      </w:r>
      <w:r w:rsidR="00266091">
        <w:rPr>
          <w:rFonts w:ascii="Times New Roman" w:hAnsi="Times New Roman" w:cs="Times New Roman"/>
          <w:sz w:val="24"/>
          <w:szCs w:val="24"/>
        </w:rPr>
        <w:t>Ассоциации</w:t>
      </w:r>
      <w:r w:rsidRPr="00EB6DB2">
        <w:rPr>
          <w:rFonts w:ascii="Times New Roman" w:hAnsi="Times New Roman" w:cs="Times New Roman"/>
          <w:sz w:val="24"/>
          <w:szCs w:val="24"/>
        </w:rPr>
        <w:t xml:space="preserve">, установленных подпунктами </w:t>
      </w:r>
      <w:r w:rsidR="00255DE7" w:rsidRPr="00255DE7">
        <w:rPr>
          <w:rFonts w:ascii="Times New Roman" w:hAnsi="Times New Roman" w:cs="Times New Roman"/>
          <w:sz w:val="24"/>
          <w:szCs w:val="24"/>
        </w:rPr>
        <w:t>5.1.</w:t>
      </w:r>
      <w:r w:rsidRPr="00B979DE">
        <w:rPr>
          <w:rFonts w:ascii="Times New Roman" w:hAnsi="Times New Roman" w:cs="Times New Roman"/>
          <w:sz w:val="24"/>
          <w:szCs w:val="24"/>
        </w:rPr>
        <w:t>1 –</w:t>
      </w:r>
      <w:r w:rsidR="00CE3F0C">
        <w:rPr>
          <w:rFonts w:ascii="Times New Roman" w:hAnsi="Times New Roman" w:cs="Times New Roman"/>
          <w:sz w:val="24"/>
          <w:szCs w:val="24"/>
        </w:rPr>
        <w:t xml:space="preserve"> </w:t>
      </w:r>
      <w:r w:rsidR="00B979DE" w:rsidRPr="00B979DE">
        <w:rPr>
          <w:rFonts w:ascii="Times New Roman" w:hAnsi="Times New Roman" w:cs="Times New Roman"/>
          <w:sz w:val="24"/>
          <w:szCs w:val="24"/>
        </w:rPr>
        <w:t>5.1.3</w:t>
      </w:r>
      <w:r w:rsidR="00B979DE">
        <w:rPr>
          <w:rFonts w:ascii="Times New Roman" w:hAnsi="Times New Roman" w:cs="Times New Roman"/>
          <w:sz w:val="24"/>
          <w:szCs w:val="24"/>
        </w:rPr>
        <w:t xml:space="preserve"> пу</w:t>
      </w:r>
      <w:r w:rsidR="00CE3F0C">
        <w:rPr>
          <w:rFonts w:ascii="Times New Roman" w:hAnsi="Times New Roman" w:cs="Times New Roman"/>
          <w:sz w:val="24"/>
          <w:szCs w:val="24"/>
        </w:rPr>
        <w:t>н</w:t>
      </w:r>
      <w:r w:rsidR="00B979DE">
        <w:rPr>
          <w:rFonts w:ascii="Times New Roman" w:hAnsi="Times New Roman" w:cs="Times New Roman"/>
          <w:sz w:val="24"/>
          <w:szCs w:val="24"/>
        </w:rPr>
        <w:t>кта 5.1</w:t>
      </w:r>
      <w:r w:rsidRPr="00B979DE">
        <w:rPr>
          <w:rFonts w:ascii="Times New Roman" w:hAnsi="Times New Roman" w:cs="Times New Roman"/>
          <w:sz w:val="24"/>
          <w:szCs w:val="24"/>
        </w:rPr>
        <w:t xml:space="preserve"> </w:t>
      </w:r>
      <w:r w:rsidRPr="00EB6DB2">
        <w:rPr>
          <w:rFonts w:ascii="Times New Roman" w:hAnsi="Times New Roman" w:cs="Times New Roman"/>
          <w:sz w:val="24"/>
          <w:szCs w:val="24"/>
        </w:rPr>
        <w:t xml:space="preserve">Правил контроля в области саморегулирования, применяемых в </w:t>
      </w:r>
      <w:r w:rsidR="007B30C8">
        <w:rPr>
          <w:rFonts w:ascii="Times New Roman" w:hAnsi="Times New Roman" w:cs="Times New Roman"/>
          <w:sz w:val="24"/>
          <w:szCs w:val="24"/>
        </w:rPr>
        <w:t>Ассоциации</w:t>
      </w:r>
      <w:r w:rsidRPr="00EB6DB2">
        <w:rPr>
          <w:rFonts w:ascii="Times New Roman" w:hAnsi="Times New Roman" w:cs="Times New Roman"/>
          <w:sz w:val="24"/>
          <w:szCs w:val="24"/>
        </w:rPr>
        <w:t xml:space="preserve"> (далее – проверки ВВ), за 202</w:t>
      </w:r>
      <w:r w:rsidR="00332037">
        <w:rPr>
          <w:rFonts w:ascii="Times New Roman" w:hAnsi="Times New Roman" w:cs="Times New Roman"/>
          <w:sz w:val="24"/>
          <w:szCs w:val="24"/>
        </w:rPr>
        <w:t>5</w:t>
      </w:r>
      <w:r w:rsidRPr="00EB6DB2">
        <w:rPr>
          <w:rFonts w:ascii="Times New Roman" w:hAnsi="Times New Roman" w:cs="Times New Roman"/>
          <w:sz w:val="24"/>
          <w:szCs w:val="24"/>
        </w:rPr>
        <w:t xml:space="preserve"> год и о результатах этих проверок утвержден протоколом Совета </w:t>
      </w:r>
      <w:r w:rsidR="007B30C8">
        <w:rPr>
          <w:rFonts w:ascii="Times New Roman" w:hAnsi="Times New Roman" w:cs="Times New Roman"/>
          <w:sz w:val="24"/>
          <w:szCs w:val="24"/>
        </w:rPr>
        <w:t>Ассоциации</w:t>
      </w:r>
      <w:r w:rsidRPr="00EB6DB2">
        <w:rPr>
          <w:rFonts w:ascii="Times New Roman" w:hAnsi="Times New Roman" w:cs="Times New Roman"/>
          <w:sz w:val="24"/>
          <w:szCs w:val="24"/>
        </w:rPr>
        <w:t xml:space="preserve"> от </w:t>
      </w:r>
      <w:r w:rsidR="00255DE7">
        <w:rPr>
          <w:rFonts w:ascii="Times New Roman" w:hAnsi="Times New Roman" w:cs="Times New Roman"/>
          <w:sz w:val="24"/>
          <w:szCs w:val="24"/>
        </w:rPr>
        <w:t>27</w:t>
      </w:r>
      <w:r w:rsidR="007B30C8">
        <w:rPr>
          <w:rFonts w:ascii="Times New Roman" w:hAnsi="Times New Roman" w:cs="Times New Roman"/>
          <w:sz w:val="24"/>
          <w:szCs w:val="24"/>
        </w:rPr>
        <w:t>.01.</w:t>
      </w:r>
      <w:r w:rsidRPr="00EB6DB2">
        <w:rPr>
          <w:rFonts w:ascii="Times New Roman" w:hAnsi="Times New Roman" w:cs="Times New Roman"/>
          <w:sz w:val="24"/>
          <w:szCs w:val="24"/>
        </w:rPr>
        <w:t>202</w:t>
      </w:r>
      <w:r w:rsidR="00255DE7">
        <w:rPr>
          <w:rFonts w:ascii="Times New Roman" w:hAnsi="Times New Roman" w:cs="Times New Roman"/>
          <w:sz w:val="24"/>
          <w:szCs w:val="24"/>
        </w:rPr>
        <w:t>6</w:t>
      </w:r>
      <w:r w:rsidRPr="00EB6DB2">
        <w:rPr>
          <w:rFonts w:ascii="Times New Roman" w:hAnsi="Times New Roman" w:cs="Times New Roman"/>
          <w:sz w:val="24"/>
          <w:szCs w:val="24"/>
        </w:rPr>
        <w:t xml:space="preserve"> № </w:t>
      </w:r>
      <w:r w:rsidR="00255DE7">
        <w:rPr>
          <w:rFonts w:ascii="Times New Roman" w:hAnsi="Times New Roman" w:cs="Times New Roman"/>
          <w:sz w:val="24"/>
          <w:szCs w:val="24"/>
        </w:rPr>
        <w:t>1</w:t>
      </w:r>
      <w:r w:rsidRPr="00EB6DB2">
        <w:rPr>
          <w:rFonts w:ascii="Times New Roman" w:hAnsi="Times New Roman" w:cs="Times New Roman"/>
          <w:sz w:val="24"/>
          <w:szCs w:val="24"/>
        </w:rPr>
        <w:t xml:space="preserve">, размещен на официальном сайте </w:t>
      </w:r>
      <w:r w:rsidR="007B30C8">
        <w:rPr>
          <w:rFonts w:ascii="Times New Roman" w:hAnsi="Times New Roman" w:cs="Times New Roman"/>
          <w:sz w:val="24"/>
          <w:szCs w:val="24"/>
        </w:rPr>
        <w:t>Ассоциации</w:t>
      </w:r>
      <w:r w:rsidRPr="00EB6DB2">
        <w:rPr>
          <w:rFonts w:ascii="Times New Roman" w:hAnsi="Times New Roman" w:cs="Times New Roman"/>
          <w:sz w:val="24"/>
          <w:szCs w:val="24"/>
        </w:rPr>
        <w:t xml:space="preserve"> </w:t>
      </w:r>
      <w:r w:rsidR="007B30C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7B30C8" w:rsidRPr="00190E3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B30C8">
        <w:rPr>
          <w:rFonts w:ascii="Times New Roman" w:hAnsi="Times New Roman" w:cs="Times New Roman"/>
          <w:sz w:val="24"/>
          <w:szCs w:val="24"/>
          <w:lang w:val="en-US"/>
        </w:rPr>
        <w:t>ngp</w:t>
      </w:r>
      <w:proofErr w:type="spellEnd"/>
      <w:r w:rsidR="007B30C8" w:rsidRPr="00190E3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B30C8" w:rsidRPr="00EB6DB2">
        <w:rPr>
          <w:rFonts w:ascii="Times New Roman" w:hAnsi="Times New Roman" w:cs="Times New Roman"/>
          <w:sz w:val="24"/>
          <w:szCs w:val="24"/>
          <w:lang w:val="en-US"/>
        </w:rPr>
        <w:t>sro</w:t>
      </w:r>
      <w:proofErr w:type="spellEnd"/>
      <w:r w:rsidR="007B30C8" w:rsidRPr="00EB6DB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B30C8" w:rsidRPr="00EB6DB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7B30C8" w:rsidRPr="00EB6DB2">
        <w:rPr>
          <w:rFonts w:ascii="Times New Roman" w:hAnsi="Times New Roman" w:cs="Times New Roman"/>
          <w:sz w:val="24"/>
          <w:szCs w:val="24"/>
        </w:rPr>
        <w:t xml:space="preserve"> </w:t>
      </w:r>
      <w:r w:rsidRPr="00EB6DB2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 в разделе «</w:t>
      </w:r>
      <w:r w:rsidR="007B30C8">
        <w:rPr>
          <w:rFonts w:ascii="Times New Roman" w:hAnsi="Times New Roman" w:cs="Times New Roman"/>
          <w:sz w:val="24"/>
          <w:szCs w:val="24"/>
        </w:rPr>
        <w:t>Информация</w:t>
      </w:r>
      <w:r w:rsidR="007B30C8" w:rsidRPr="00EB6DB2">
        <w:rPr>
          <w:rFonts w:ascii="Times New Roman" w:hAnsi="Times New Roman" w:cs="Times New Roman"/>
          <w:sz w:val="24"/>
          <w:szCs w:val="24"/>
        </w:rPr>
        <w:t>/</w:t>
      </w:r>
      <w:r w:rsidR="007B30C8">
        <w:rPr>
          <w:rFonts w:ascii="Times New Roman" w:hAnsi="Times New Roman" w:cs="Times New Roman"/>
          <w:sz w:val="24"/>
          <w:szCs w:val="24"/>
        </w:rPr>
        <w:t>Проверки</w:t>
      </w:r>
      <w:r w:rsidR="007B30C8" w:rsidRPr="00EB6DB2">
        <w:rPr>
          <w:rFonts w:ascii="Times New Roman" w:hAnsi="Times New Roman" w:cs="Times New Roman"/>
          <w:sz w:val="24"/>
          <w:szCs w:val="24"/>
        </w:rPr>
        <w:t>/</w:t>
      </w:r>
      <w:r w:rsidR="00366F64">
        <w:rPr>
          <w:rFonts w:ascii="Times New Roman" w:hAnsi="Times New Roman" w:cs="Times New Roman"/>
          <w:sz w:val="24"/>
          <w:szCs w:val="24"/>
        </w:rPr>
        <w:t>Итоги проверок</w:t>
      </w:r>
      <w:r w:rsidR="007B30C8">
        <w:rPr>
          <w:rFonts w:ascii="Times New Roman" w:hAnsi="Times New Roman" w:cs="Times New Roman"/>
          <w:sz w:val="24"/>
          <w:szCs w:val="24"/>
        </w:rPr>
        <w:t xml:space="preserve"> за 202</w:t>
      </w:r>
      <w:r w:rsidR="00255DE7">
        <w:rPr>
          <w:rFonts w:ascii="Times New Roman" w:hAnsi="Times New Roman" w:cs="Times New Roman"/>
          <w:sz w:val="24"/>
          <w:szCs w:val="24"/>
        </w:rPr>
        <w:t>5</w:t>
      </w:r>
      <w:r w:rsidRPr="00EB6DB2">
        <w:rPr>
          <w:rFonts w:ascii="Times New Roman" w:hAnsi="Times New Roman" w:cs="Times New Roman"/>
          <w:sz w:val="24"/>
          <w:szCs w:val="24"/>
        </w:rPr>
        <w:t xml:space="preserve">» и направлен в Ростехнадзор. </w:t>
      </w:r>
    </w:p>
    <w:p w14:paraId="49FE5C26" w14:textId="77777777" w:rsidR="0048459E" w:rsidRPr="00EB6DB2" w:rsidRDefault="0048459E" w:rsidP="0048459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16. Меры дисциплинарного воздействия:</w:t>
      </w:r>
    </w:p>
    <w:p w14:paraId="3E21FF49" w14:textId="5107ECBC" w:rsidR="0048459E" w:rsidRPr="00EB6DB2" w:rsidRDefault="0048459E" w:rsidP="0048459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По результатам проведенных проверок ВВ применено </w:t>
      </w:r>
      <w:r w:rsidR="00001C37">
        <w:rPr>
          <w:rFonts w:ascii="Times New Roman" w:hAnsi="Times New Roman" w:cs="Times New Roman"/>
          <w:sz w:val="24"/>
          <w:szCs w:val="24"/>
        </w:rPr>
        <w:t>3</w:t>
      </w:r>
      <w:r w:rsidRPr="00EB6DB2">
        <w:rPr>
          <w:rFonts w:ascii="Times New Roman" w:hAnsi="Times New Roman" w:cs="Times New Roman"/>
          <w:sz w:val="24"/>
          <w:szCs w:val="24"/>
        </w:rPr>
        <w:t xml:space="preserve"> меры дисциплинарного воздействия в отношении 3 организаций – членов </w:t>
      </w:r>
      <w:r w:rsidR="00001C37">
        <w:rPr>
          <w:rFonts w:ascii="Times New Roman" w:hAnsi="Times New Roman" w:cs="Times New Roman"/>
          <w:sz w:val="24"/>
          <w:szCs w:val="24"/>
        </w:rPr>
        <w:t>Ассоциации</w:t>
      </w:r>
      <w:r w:rsidRPr="00EB6DB2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394B796C" w14:textId="61D37D6F" w:rsidR="0048459E" w:rsidRPr="00EB6DB2" w:rsidRDefault="0048459E" w:rsidP="00484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16.1. Предписаний – </w:t>
      </w:r>
      <w:r w:rsidR="00001C37">
        <w:rPr>
          <w:rFonts w:ascii="Times New Roman" w:hAnsi="Times New Roman" w:cs="Times New Roman"/>
          <w:sz w:val="24"/>
          <w:szCs w:val="24"/>
        </w:rPr>
        <w:t>3</w:t>
      </w:r>
      <w:r w:rsidRPr="00EB6DB2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="00001C37">
        <w:rPr>
          <w:rFonts w:ascii="Times New Roman" w:hAnsi="Times New Roman" w:cs="Times New Roman"/>
          <w:sz w:val="24"/>
          <w:szCs w:val="24"/>
        </w:rPr>
        <w:t>3</w:t>
      </w:r>
      <w:r w:rsidRPr="00EB6DB2">
        <w:rPr>
          <w:rFonts w:ascii="Times New Roman" w:hAnsi="Times New Roman" w:cs="Times New Roman"/>
          <w:sz w:val="24"/>
          <w:szCs w:val="24"/>
        </w:rPr>
        <w:t xml:space="preserve"> организаций, из них по результатам </w:t>
      </w:r>
      <w:r w:rsidR="00001C37">
        <w:rPr>
          <w:rFonts w:ascii="Times New Roman" w:hAnsi="Times New Roman" w:cs="Times New Roman"/>
          <w:sz w:val="24"/>
          <w:szCs w:val="24"/>
        </w:rPr>
        <w:t>вне</w:t>
      </w:r>
      <w:r w:rsidRPr="00EB6DB2">
        <w:rPr>
          <w:rFonts w:ascii="Times New Roman" w:hAnsi="Times New Roman" w:cs="Times New Roman"/>
          <w:sz w:val="24"/>
          <w:szCs w:val="24"/>
        </w:rPr>
        <w:t>плановых проверок ВВ – 3/3;</w:t>
      </w:r>
    </w:p>
    <w:p w14:paraId="1F7DFF46" w14:textId="4FCD6353" w:rsidR="0048459E" w:rsidRPr="00EB6DB2" w:rsidRDefault="0048459E" w:rsidP="00484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16.2. Приостановлений права </w:t>
      </w:r>
      <w:r w:rsidRPr="00095EE3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095EE3" w:rsidRPr="00095EE3">
        <w:rPr>
          <w:rFonts w:ascii="Times New Roman" w:hAnsi="Times New Roman" w:cs="Times New Roman"/>
          <w:sz w:val="24"/>
          <w:szCs w:val="24"/>
        </w:rPr>
        <w:t xml:space="preserve">подготовку проектной организации </w:t>
      </w:r>
      <w:r w:rsidRPr="00095EE3">
        <w:rPr>
          <w:rFonts w:ascii="Times New Roman" w:hAnsi="Times New Roman" w:cs="Times New Roman"/>
          <w:sz w:val="24"/>
          <w:szCs w:val="24"/>
        </w:rPr>
        <w:t xml:space="preserve"> </w:t>
      </w:r>
      <w:r w:rsidRPr="00EB6DB2">
        <w:rPr>
          <w:rFonts w:ascii="Times New Roman" w:hAnsi="Times New Roman" w:cs="Times New Roman"/>
          <w:sz w:val="24"/>
          <w:szCs w:val="24"/>
        </w:rPr>
        <w:t xml:space="preserve">– </w:t>
      </w:r>
      <w:r w:rsidR="00001C37">
        <w:rPr>
          <w:rFonts w:ascii="Times New Roman" w:hAnsi="Times New Roman" w:cs="Times New Roman"/>
          <w:sz w:val="24"/>
          <w:szCs w:val="24"/>
        </w:rPr>
        <w:t>3</w:t>
      </w:r>
      <w:r w:rsidRPr="00EB6DB2">
        <w:rPr>
          <w:rFonts w:ascii="Times New Roman" w:hAnsi="Times New Roman" w:cs="Times New Roman"/>
          <w:sz w:val="24"/>
          <w:szCs w:val="24"/>
        </w:rPr>
        <w:t xml:space="preserve"> в отношении 3 организаций;</w:t>
      </w:r>
    </w:p>
    <w:p w14:paraId="3FB6EE81" w14:textId="0DE188E5" w:rsidR="0048459E" w:rsidRPr="00EB6DB2" w:rsidRDefault="0048459E" w:rsidP="00484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16.3. Рекомендаций об исключении – </w:t>
      </w:r>
      <w:r w:rsidR="00001C37">
        <w:rPr>
          <w:rFonts w:ascii="Times New Roman" w:hAnsi="Times New Roman" w:cs="Times New Roman"/>
          <w:sz w:val="24"/>
          <w:szCs w:val="24"/>
        </w:rPr>
        <w:t>0</w:t>
      </w:r>
      <w:r w:rsidRPr="00EB6DB2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="00001C37">
        <w:rPr>
          <w:rFonts w:ascii="Times New Roman" w:hAnsi="Times New Roman" w:cs="Times New Roman"/>
          <w:sz w:val="24"/>
          <w:szCs w:val="24"/>
        </w:rPr>
        <w:t>0</w:t>
      </w:r>
      <w:r w:rsidRPr="00EB6DB2">
        <w:rPr>
          <w:rFonts w:ascii="Times New Roman" w:hAnsi="Times New Roman" w:cs="Times New Roman"/>
          <w:sz w:val="24"/>
          <w:szCs w:val="24"/>
        </w:rPr>
        <w:t xml:space="preserve"> организаций. </w:t>
      </w:r>
    </w:p>
    <w:p w14:paraId="67E8AF0A" w14:textId="3EA755D0" w:rsidR="0048459E" w:rsidRPr="00EB6DB2" w:rsidRDefault="0048459E" w:rsidP="0048459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16.4. Исключений из </w:t>
      </w:r>
      <w:r w:rsidR="00001C37">
        <w:rPr>
          <w:rFonts w:ascii="Times New Roman" w:hAnsi="Times New Roman" w:cs="Times New Roman"/>
          <w:sz w:val="24"/>
          <w:szCs w:val="24"/>
        </w:rPr>
        <w:t>Ассоциации</w:t>
      </w:r>
      <w:r w:rsidRPr="00EB6DB2">
        <w:rPr>
          <w:rFonts w:ascii="Times New Roman" w:hAnsi="Times New Roman" w:cs="Times New Roman"/>
          <w:sz w:val="24"/>
          <w:szCs w:val="24"/>
        </w:rPr>
        <w:t xml:space="preserve"> – </w:t>
      </w:r>
      <w:r w:rsidR="003E6110">
        <w:rPr>
          <w:rFonts w:ascii="Times New Roman" w:hAnsi="Times New Roman" w:cs="Times New Roman"/>
          <w:sz w:val="24"/>
          <w:szCs w:val="24"/>
        </w:rPr>
        <w:t>0</w:t>
      </w:r>
      <w:r w:rsidRPr="00EB6DB2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="00001C37">
        <w:rPr>
          <w:rFonts w:ascii="Times New Roman" w:hAnsi="Times New Roman" w:cs="Times New Roman"/>
          <w:sz w:val="24"/>
          <w:szCs w:val="24"/>
        </w:rPr>
        <w:t>0</w:t>
      </w:r>
      <w:r w:rsidRPr="00EB6DB2">
        <w:rPr>
          <w:rFonts w:ascii="Times New Roman" w:hAnsi="Times New Roman" w:cs="Times New Roman"/>
          <w:sz w:val="24"/>
          <w:szCs w:val="24"/>
        </w:rPr>
        <w:t xml:space="preserve"> организаций.</w:t>
      </w:r>
    </w:p>
    <w:p w14:paraId="3A868CA4" w14:textId="3DEA5093" w:rsidR="00C6216F" w:rsidRDefault="00C976E9" w:rsidP="00C6216F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17. </w:t>
      </w:r>
      <w:r w:rsidRPr="00EB6DB2">
        <w:rPr>
          <w:rFonts w:ascii="Times New Roman" w:hAnsi="Times New Roman" w:cs="Times New Roman"/>
        </w:rPr>
        <w:t xml:space="preserve">Сведения по наличию специалистов, включенных в Национальный реестр специалистов, по данным мониторинга </w:t>
      </w:r>
      <w:r>
        <w:rPr>
          <w:rFonts w:ascii="Times New Roman" w:hAnsi="Times New Roman" w:cs="Times New Roman"/>
        </w:rPr>
        <w:t>Ассоциации</w:t>
      </w:r>
      <w:r w:rsidR="00A11AFC">
        <w:rPr>
          <w:rFonts w:ascii="Times New Roman" w:hAnsi="Times New Roman" w:cs="Times New Roman"/>
        </w:rPr>
        <w:t xml:space="preserve"> на </w:t>
      </w:r>
      <w:r w:rsidR="00A11AFC" w:rsidRPr="00A11AFC">
        <w:rPr>
          <w:rFonts w:ascii="Times New Roman" w:hAnsi="Times New Roman" w:cs="Times New Roman"/>
          <w:b/>
        </w:rPr>
        <w:t>31.12.2025</w:t>
      </w:r>
      <w:r w:rsidR="00A11A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C976E9">
        <w:rPr>
          <w:rFonts w:ascii="Times New Roman" w:hAnsi="Times New Roman" w:cs="Times New Roman"/>
          <w:color w:val="000000" w:themeColor="text1"/>
        </w:rPr>
        <w:t>зарегистрировано в Национальном реестре специалистов - 150 специалистов работников членов Ассоциации, из них 38 специалистов прошли независимую оценку квалификации в ЦОК;</w:t>
      </w:r>
    </w:p>
    <w:p w14:paraId="4081FAF6" w14:textId="77777777" w:rsidR="00C6216F" w:rsidRDefault="00C6216F" w:rsidP="00C6216F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14:paraId="74282DCF" w14:textId="366F85B7" w:rsidR="00014E27" w:rsidRDefault="005F3B2B" w:rsidP="00014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014E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14E27" w:rsidRPr="00F64727">
        <w:rPr>
          <w:rFonts w:ascii="Times New Roman" w:hAnsi="Times New Roman" w:cs="Times New Roman"/>
          <w:sz w:val="24"/>
          <w:szCs w:val="24"/>
        </w:rPr>
        <w:t xml:space="preserve"> Сведения о поданных и присужденных в 202</w:t>
      </w:r>
      <w:r w:rsidR="00014E27">
        <w:rPr>
          <w:rFonts w:ascii="Times New Roman" w:hAnsi="Times New Roman" w:cs="Times New Roman"/>
          <w:sz w:val="24"/>
          <w:szCs w:val="24"/>
        </w:rPr>
        <w:t>5</w:t>
      </w:r>
      <w:r w:rsidR="00014E27" w:rsidRPr="00F64727">
        <w:rPr>
          <w:rFonts w:ascii="Times New Roman" w:hAnsi="Times New Roman" w:cs="Times New Roman"/>
          <w:sz w:val="24"/>
          <w:szCs w:val="24"/>
        </w:rPr>
        <w:t xml:space="preserve"> году суммах задолженности по членским взносам без учета судебных расходов приведены в таблице:</w:t>
      </w:r>
    </w:p>
    <w:p w14:paraId="44725C9A" w14:textId="77777777" w:rsidR="00014E27" w:rsidRPr="00F64727" w:rsidRDefault="00014E27" w:rsidP="00014E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727">
        <w:rPr>
          <w:rFonts w:ascii="Times New Roman" w:hAnsi="Times New Roman" w:cs="Times New Roman"/>
          <w:sz w:val="24"/>
          <w:szCs w:val="24"/>
        </w:rPr>
        <w:t>руб.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7621"/>
        <w:gridCol w:w="2013"/>
      </w:tblGrid>
      <w:tr w:rsidR="00014E27" w:rsidRPr="00F64727" w14:paraId="124CB0E1" w14:textId="77777777" w:rsidTr="00756EB4">
        <w:tc>
          <w:tcPr>
            <w:tcW w:w="7621" w:type="dxa"/>
          </w:tcPr>
          <w:p w14:paraId="1E94A93E" w14:textId="3D278145" w:rsidR="00014E27" w:rsidRPr="00F64727" w:rsidRDefault="00130423" w:rsidP="005F3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F3B2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14E27" w:rsidRPr="00F64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.1. Подано </w:t>
            </w:r>
            <w:r w:rsidR="00014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2025 году 7 </w:t>
            </w:r>
            <w:r w:rsidR="00014E27" w:rsidRPr="00F64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исковых заявлений в отношении </w:t>
            </w:r>
            <w:r w:rsidR="00014E2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14E27" w:rsidRPr="00F64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членов </w:t>
            </w:r>
            <w:r w:rsidR="00014E27">
              <w:rPr>
                <w:rFonts w:ascii="Times New Roman" w:hAnsi="Times New Roman" w:cs="Times New Roman"/>
                <w:b/>
                <w:sz w:val="24"/>
                <w:szCs w:val="24"/>
              </w:rPr>
              <w:t>Гильдии</w:t>
            </w:r>
          </w:p>
        </w:tc>
        <w:tc>
          <w:tcPr>
            <w:tcW w:w="2013" w:type="dxa"/>
          </w:tcPr>
          <w:p w14:paraId="482D70C9" w14:textId="77777777" w:rsidR="00014E27" w:rsidRPr="00F64727" w:rsidRDefault="00014E27" w:rsidP="00756E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270 000</w:t>
            </w:r>
            <w:r w:rsidRPr="00F64727">
              <w:rPr>
                <w:rFonts w:ascii="Times New Roman" w:hAnsi="Times New Roman" w:cs="Times New Roman"/>
                <w:sz w:val="24"/>
                <w:szCs w:val="24"/>
              </w:rPr>
              <w:t>=00</w:t>
            </w:r>
          </w:p>
        </w:tc>
      </w:tr>
      <w:tr w:rsidR="00014E27" w:rsidRPr="00F64727" w14:paraId="73D1ED97" w14:textId="77777777" w:rsidTr="00756EB4">
        <w:tc>
          <w:tcPr>
            <w:tcW w:w="7621" w:type="dxa"/>
          </w:tcPr>
          <w:p w14:paraId="232A63C2" w14:textId="30FAC966" w:rsidR="00014E27" w:rsidRPr="00F64727" w:rsidRDefault="005F3B2B" w:rsidP="00014E27">
            <w:pPr>
              <w:pStyle w:val="a7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14E27" w:rsidRPr="00F6472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014E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4E27" w:rsidRPr="00F64727">
              <w:rPr>
                <w:rFonts w:ascii="Times New Roman" w:hAnsi="Times New Roman" w:cs="Times New Roman"/>
                <w:sz w:val="24"/>
                <w:szCs w:val="24"/>
              </w:rPr>
              <w:t xml:space="preserve">. Уплачено членских взносов членами </w:t>
            </w:r>
            <w:r w:rsidR="00014E27">
              <w:rPr>
                <w:rFonts w:ascii="Times New Roman" w:hAnsi="Times New Roman" w:cs="Times New Roman"/>
                <w:sz w:val="24"/>
                <w:szCs w:val="24"/>
              </w:rPr>
              <w:t>Гильдии</w:t>
            </w:r>
            <w:r w:rsidR="00014E27" w:rsidRPr="00F64727">
              <w:rPr>
                <w:rFonts w:ascii="Times New Roman" w:hAnsi="Times New Roman" w:cs="Times New Roman"/>
                <w:sz w:val="24"/>
                <w:szCs w:val="24"/>
              </w:rPr>
              <w:t xml:space="preserve"> в добровольном порядке до начала судебного разбирательства </w:t>
            </w:r>
            <w:r w:rsidR="00014E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14E27" w:rsidRPr="00F64727">
              <w:rPr>
                <w:rFonts w:ascii="Times New Roman" w:hAnsi="Times New Roman" w:cs="Times New Roman"/>
                <w:sz w:val="24"/>
                <w:szCs w:val="24"/>
              </w:rPr>
              <w:t xml:space="preserve">2 члена </w:t>
            </w:r>
            <w:r w:rsidR="00014E27">
              <w:rPr>
                <w:rFonts w:ascii="Times New Roman" w:hAnsi="Times New Roman" w:cs="Times New Roman"/>
                <w:sz w:val="24"/>
                <w:szCs w:val="24"/>
              </w:rPr>
              <w:t>Гильдии</w:t>
            </w:r>
            <w:r w:rsidR="00014E27" w:rsidRPr="00F64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4E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4E27" w:rsidRPr="00F64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4E27" w:rsidRPr="00F647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иски отозваны </w:t>
            </w:r>
            <w:r w:rsidR="00014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Гильдией</w:t>
            </w:r>
          </w:p>
        </w:tc>
        <w:tc>
          <w:tcPr>
            <w:tcW w:w="2013" w:type="dxa"/>
          </w:tcPr>
          <w:p w14:paraId="2C41CFE9" w14:textId="77777777" w:rsidR="00014E27" w:rsidRPr="00F64727" w:rsidRDefault="00014E27" w:rsidP="00756E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F64727">
              <w:rPr>
                <w:rFonts w:ascii="Times New Roman" w:hAnsi="Times New Roman" w:cs="Times New Roman"/>
                <w:sz w:val="24"/>
                <w:szCs w:val="24"/>
              </w:rPr>
              <w:t xml:space="preserve"> 000=00</w:t>
            </w:r>
          </w:p>
        </w:tc>
      </w:tr>
      <w:tr w:rsidR="00014E27" w:rsidRPr="00F64727" w14:paraId="3A805600" w14:textId="77777777" w:rsidTr="00756EB4">
        <w:tc>
          <w:tcPr>
            <w:tcW w:w="7621" w:type="dxa"/>
          </w:tcPr>
          <w:p w14:paraId="5794B2CA" w14:textId="293E023C" w:rsidR="00014E27" w:rsidRPr="00F64727" w:rsidRDefault="00130423" w:rsidP="005F3B2B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B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4E27" w:rsidRPr="00F6472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014E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4E27" w:rsidRPr="00F64727">
              <w:rPr>
                <w:rFonts w:ascii="Times New Roman" w:hAnsi="Times New Roman" w:cs="Times New Roman"/>
                <w:sz w:val="24"/>
                <w:szCs w:val="24"/>
              </w:rPr>
              <w:t xml:space="preserve">. Невозможность взыскания в связи с ликвидацией юридического лица по решению суда </w:t>
            </w:r>
          </w:p>
        </w:tc>
        <w:tc>
          <w:tcPr>
            <w:tcW w:w="2013" w:type="dxa"/>
          </w:tcPr>
          <w:p w14:paraId="7E9BCFD0" w14:textId="77777777" w:rsidR="00014E27" w:rsidRPr="00F64727" w:rsidRDefault="00014E27" w:rsidP="00756E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4727">
              <w:rPr>
                <w:rFonts w:ascii="Times New Roman" w:hAnsi="Times New Roman" w:cs="Times New Roman"/>
                <w:sz w:val="24"/>
                <w:szCs w:val="24"/>
              </w:rPr>
              <w:t>00=00</w:t>
            </w:r>
          </w:p>
        </w:tc>
      </w:tr>
      <w:tr w:rsidR="00014E27" w:rsidRPr="00833E2D" w14:paraId="6AF0617C" w14:textId="77777777" w:rsidTr="00756EB4">
        <w:tc>
          <w:tcPr>
            <w:tcW w:w="7621" w:type="dxa"/>
          </w:tcPr>
          <w:p w14:paraId="68700627" w14:textId="1B99C012" w:rsidR="00014E27" w:rsidRPr="00F64727" w:rsidRDefault="00130423" w:rsidP="005F3B2B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B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4E27" w:rsidRPr="00F6472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014E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4E27" w:rsidRPr="00F64727">
              <w:rPr>
                <w:rFonts w:ascii="Times New Roman" w:hAnsi="Times New Roman" w:cs="Times New Roman"/>
                <w:sz w:val="24"/>
                <w:szCs w:val="24"/>
              </w:rPr>
              <w:t xml:space="preserve"> Находятся на рассмотрении в судах (не окончено судебное разбирательство в 202</w:t>
            </w:r>
            <w:r w:rsidR="00014E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4E27" w:rsidRPr="00F64727">
              <w:rPr>
                <w:rFonts w:ascii="Times New Roman" w:hAnsi="Times New Roman" w:cs="Times New Roman"/>
                <w:sz w:val="24"/>
                <w:szCs w:val="24"/>
              </w:rPr>
              <w:t xml:space="preserve"> году) – </w:t>
            </w:r>
            <w:r w:rsidR="00014E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4E27" w:rsidRPr="00F64727">
              <w:rPr>
                <w:rFonts w:ascii="Times New Roman" w:hAnsi="Times New Roman" w:cs="Times New Roman"/>
                <w:sz w:val="24"/>
                <w:szCs w:val="24"/>
              </w:rPr>
              <w:t xml:space="preserve"> исковых заявления в отношении </w:t>
            </w:r>
            <w:r w:rsidR="00014E2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14E27" w:rsidRPr="00F64727">
              <w:rPr>
                <w:rFonts w:ascii="Times New Roman" w:hAnsi="Times New Roman" w:cs="Times New Roman"/>
                <w:sz w:val="24"/>
                <w:szCs w:val="24"/>
              </w:rPr>
              <w:t xml:space="preserve">членов </w:t>
            </w:r>
            <w:r w:rsidR="00014E27">
              <w:rPr>
                <w:rFonts w:ascii="Times New Roman" w:hAnsi="Times New Roman" w:cs="Times New Roman"/>
                <w:sz w:val="24"/>
                <w:szCs w:val="24"/>
              </w:rPr>
              <w:t>Гильдии</w:t>
            </w:r>
          </w:p>
        </w:tc>
        <w:tc>
          <w:tcPr>
            <w:tcW w:w="2013" w:type="dxa"/>
          </w:tcPr>
          <w:p w14:paraId="2CA9034D" w14:textId="77777777" w:rsidR="00014E27" w:rsidRPr="00833E2D" w:rsidRDefault="00014E27" w:rsidP="00756EB4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3E2D">
              <w:rPr>
                <w:rFonts w:ascii="Times New Roman" w:hAnsi="Times New Roman" w:cs="Times New Roman"/>
                <w:bCs/>
                <w:sz w:val="24"/>
                <w:szCs w:val="24"/>
              </w:rPr>
              <w:t>–190 000=00</w:t>
            </w:r>
          </w:p>
        </w:tc>
      </w:tr>
      <w:tr w:rsidR="00014E27" w:rsidRPr="00F64727" w14:paraId="6B803D20" w14:textId="77777777" w:rsidTr="00756EB4">
        <w:tc>
          <w:tcPr>
            <w:tcW w:w="7621" w:type="dxa"/>
          </w:tcPr>
          <w:p w14:paraId="22D8BAF3" w14:textId="57056D70" w:rsidR="00014E27" w:rsidRPr="00F64727" w:rsidRDefault="00130423" w:rsidP="005F3B2B">
            <w:pPr>
              <w:pStyle w:val="a7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B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4E27">
              <w:rPr>
                <w:rFonts w:ascii="Times New Roman" w:hAnsi="Times New Roman" w:cs="Times New Roman"/>
                <w:sz w:val="24"/>
                <w:szCs w:val="24"/>
              </w:rPr>
              <w:t xml:space="preserve">.1.4 </w:t>
            </w:r>
            <w:r w:rsidR="00014E27" w:rsidRPr="00F64727">
              <w:rPr>
                <w:rFonts w:ascii="Times New Roman" w:hAnsi="Times New Roman" w:cs="Times New Roman"/>
                <w:sz w:val="24"/>
                <w:szCs w:val="24"/>
              </w:rPr>
              <w:t xml:space="preserve">Уплачено </w:t>
            </w:r>
            <w:r w:rsidR="00014E27">
              <w:rPr>
                <w:rFonts w:ascii="Times New Roman" w:hAnsi="Times New Roman" w:cs="Times New Roman"/>
                <w:sz w:val="24"/>
                <w:szCs w:val="24"/>
              </w:rPr>
              <w:t>в 2025 году</w:t>
            </w:r>
            <w:r w:rsidR="00014E27" w:rsidRPr="00F64727">
              <w:rPr>
                <w:rFonts w:ascii="Times New Roman" w:hAnsi="Times New Roman" w:cs="Times New Roman"/>
                <w:sz w:val="24"/>
                <w:szCs w:val="24"/>
              </w:rPr>
              <w:t xml:space="preserve"> членских взносов членами </w:t>
            </w:r>
            <w:r w:rsidR="00014E27">
              <w:rPr>
                <w:rFonts w:ascii="Times New Roman" w:hAnsi="Times New Roman" w:cs="Times New Roman"/>
                <w:sz w:val="24"/>
                <w:szCs w:val="24"/>
              </w:rPr>
              <w:t>Гильдии</w:t>
            </w:r>
            <w:r w:rsidR="00014E27" w:rsidRPr="00F64727">
              <w:rPr>
                <w:rFonts w:ascii="Times New Roman" w:hAnsi="Times New Roman" w:cs="Times New Roman"/>
                <w:sz w:val="24"/>
                <w:szCs w:val="24"/>
              </w:rPr>
              <w:t xml:space="preserve"> в добровольном</w:t>
            </w:r>
            <w:r w:rsidR="00014E27">
              <w:rPr>
                <w:rFonts w:ascii="Times New Roman" w:hAnsi="Times New Roman" w:cs="Times New Roman"/>
                <w:sz w:val="24"/>
                <w:szCs w:val="24"/>
              </w:rPr>
              <w:t xml:space="preserve"> порядке, по делам, н</w:t>
            </w:r>
            <w:r w:rsidR="00014E27" w:rsidRPr="00F64727">
              <w:rPr>
                <w:rFonts w:ascii="Times New Roman" w:hAnsi="Times New Roman" w:cs="Times New Roman"/>
                <w:sz w:val="24"/>
                <w:szCs w:val="24"/>
              </w:rPr>
              <w:t>аходя</w:t>
            </w:r>
            <w:r w:rsidR="00014E27">
              <w:rPr>
                <w:rFonts w:ascii="Times New Roman" w:hAnsi="Times New Roman" w:cs="Times New Roman"/>
                <w:sz w:val="24"/>
                <w:szCs w:val="24"/>
              </w:rPr>
              <w:t xml:space="preserve">щемся </w:t>
            </w:r>
            <w:r w:rsidR="00014E27" w:rsidRPr="00F64727">
              <w:rPr>
                <w:rFonts w:ascii="Times New Roman" w:hAnsi="Times New Roman" w:cs="Times New Roman"/>
                <w:sz w:val="24"/>
                <w:szCs w:val="24"/>
              </w:rPr>
              <w:t>на рассмотрении в судах (не окончено судебное разбирательство в 202</w:t>
            </w:r>
            <w:r w:rsidR="00014E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4E27" w:rsidRPr="00F64727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014E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13" w:type="dxa"/>
          </w:tcPr>
          <w:p w14:paraId="6F88BB24" w14:textId="77777777" w:rsidR="00014E27" w:rsidRPr="00F64727" w:rsidRDefault="00014E27" w:rsidP="00756EB4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3E2D">
              <w:rPr>
                <w:rFonts w:ascii="Times New Roman" w:hAnsi="Times New Roman" w:cs="Times New Roman"/>
                <w:bCs/>
                <w:sz w:val="24"/>
                <w:szCs w:val="24"/>
              </w:rPr>
              <w:t>00=00</w:t>
            </w:r>
          </w:p>
        </w:tc>
      </w:tr>
      <w:tr w:rsidR="00014E27" w:rsidRPr="00833E2D" w14:paraId="67BD2AC1" w14:textId="77777777" w:rsidTr="00756EB4">
        <w:tc>
          <w:tcPr>
            <w:tcW w:w="7621" w:type="dxa"/>
          </w:tcPr>
          <w:p w14:paraId="31B5E7F1" w14:textId="77777777" w:rsidR="00014E27" w:rsidRPr="00F64727" w:rsidRDefault="00014E27" w:rsidP="00756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727">
              <w:rPr>
                <w:rFonts w:ascii="Times New Roman" w:hAnsi="Times New Roman" w:cs="Times New Roman"/>
                <w:b/>
                <w:sz w:val="24"/>
                <w:szCs w:val="24"/>
              </w:rPr>
              <w:t>ИТОГО присуждено к взысканию в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64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 (в результате рассмотрения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64727">
              <w:rPr>
                <w:rFonts w:ascii="Times New Roman" w:hAnsi="Times New Roman" w:cs="Times New Roman"/>
                <w:sz w:val="24"/>
                <w:szCs w:val="24"/>
              </w:rPr>
              <w:t xml:space="preserve"> исковых заявления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4727">
              <w:rPr>
                <w:rFonts w:ascii="Times New Roman" w:hAnsi="Times New Roman" w:cs="Times New Roman"/>
                <w:sz w:val="24"/>
                <w:szCs w:val="24"/>
              </w:rPr>
              <w:t xml:space="preserve"> членов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Гильдии</w:t>
            </w:r>
            <w:r w:rsidRPr="00F647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A8FD102" w14:textId="77777777" w:rsidR="00014E27" w:rsidRPr="00F64727" w:rsidRDefault="00014E27" w:rsidP="00756EB4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14:paraId="6A520600" w14:textId="77777777" w:rsidR="00014E27" w:rsidRPr="00833E2D" w:rsidRDefault="00014E27" w:rsidP="00756E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E2D">
              <w:rPr>
                <w:rFonts w:ascii="Times New Roman" w:hAnsi="Times New Roman" w:cs="Times New Roman"/>
                <w:b/>
                <w:sz w:val="24"/>
                <w:szCs w:val="24"/>
              </w:rPr>
              <w:t>40 000=00</w:t>
            </w:r>
          </w:p>
        </w:tc>
      </w:tr>
    </w:tbl>
    <w:p w14:paraId="5F1E1883" w14:textId="77777777" w:rsidR="00014E27" w:rsidRPr="00F64727" w:rsidRDefault="00014E27" w:rsidP="00014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F30BC" w14:textId="7C9D5A07" w:rsidR="00014E27" w:rsidRPr="00F64727" w:rsidRDefault="005F3B2B" w:rsidP="00014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014E27" w:rsidRPr="00F647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14E2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14E27" w:rsidRPr="00F647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14E27" w:rsidRPr="00F64727">
        <w:rPr>
          <w:rFonts w:ascii="Times New Roman" w:hAnsi="Times New Roman" w:cs="Times New Roman"/>
          <w:sz w:val="24"/>
          <w:szCs w:val="24"/>
        </w:rPr>
        <w:t xml:space="preserve"> Итоги рассмотрения в 202</w:t>
      </w:r>
      <w:r w:rsidR="00014E27">
        <w:rPr>
          <w:rFonts w:ascii="Times New Roman" w:hAnsi="Times New Roman" w:cs="Times New Roman"/>
          <w:sz w:val="24"/>
          <w:szCs w:val="24"/>
        </w:rPr>
        <w:t>5</w:t>
      </w:r>
      <w:r w:rsidR="00014E27" w:rsidRPr="00F64727">
        <w:rPr>
          <w:rFonts w:ascii="Times New Roman" w:hAnsi="Times New Roman" w:cs="Times New Roman"/>
          <w:sz w:val="24"/>
          <w:szCs w:val="24"/>
        </w:rPr>
        <w:t xml:space="preserve"> году в судах (суммы приведены без учета судебных расходов):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7621"/>
        <w:gridCol w:w="2013"/>
      </w:tblGrid>
      <w:tr w:rsidR="00014E27" w:rsidRPr="00F64727" w14:paraId="6E65E572" w14:textId="77777777" w:rsidTr="00756EB4">
        <w:tc>
          <w:tcPr>
            <w:tcW w:w="7621" w:type="dxa"/>
          </w:tcPr>
          <w:p w14:paraId="161D594B" w14:textId="77777777" w:rsidR="00014E27" w:rsidRPr="00F64727" w:rsidRDefault="00014E27" w:rsidP="00756E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727">
              <w:rPr>
                <w:rFonts w:ascii="Times New Roman" w:hAnsi="Times New Roman" w:cs="Times New Roman"/>
                <w:b/>
                <w:sz w:val="24"/>
                <w:szCs w:val="24"/>
              </w:rPr>
              <w:t>ИТОГО присуждено к взысканию в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64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 (в результате рассмотрения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исковых заявлений</w:t>
            </w:r>
            <w:r w:rsidRPr="00F64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64727">
              <w:rPr>
                <w:rFonts w:ascii="Times New Roman" w:hAnsi="Times New Roman" w:cs="Times New Roman"/>
                <w:sz w:val="24"/>
                <w:szCs w:val="24"/>
              </w:rPr>
              <w:t xml:space="preserve"> исковых заявления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4727">
              <w:rPr>
                <w:rFonts w:ascii="Times New Roman" w:hAnsi="Times New Roman" w:cs="Times New Roman"/>
                <w:sz w:val="24"/>
                <w:szCs w:val="24"/>
              </w:rPr>
              <w:t xml:space="preserve"> членов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Гильдии (иски подавались в 2025 году)</w:t>
            </w:r>
          </w:p>
        </w:tc>
        <w:tc>
          <w:tcPr>
            <w:tcW w:w="2013" w:type="dxa"/>
          </w:tcPr>
          <w:p w14:paraId="7EF7402C" w14:textId="77777777" w:rsidR="00014E27" w:rsidRPr="00F64727" w:rsidRDefault="00014E27" w:rsidP="00756E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40 000</w:t>
            </w:r>
            <w:r w:rsidRPr="00F64727">
              <w:rPr>
                <w:rFonts w:ascii="Times New Roman" w:hAnsi="Times New Roman" w:cs="Times New Roman"/>
                <w:b/>
                <w:sz w:val="24"/>
                <w:szCs w:val="24"/>
              </w:rPr>
              <w:t>=00</w:t>
            </w:r>
          </w:p>
        </w:tc>
      </w:tr>
      <w:tr w:rsidR="00014E27" w:rsidRPr="00F64727" w14:paraId="4666484C" w14:textId="77777777" w:rsidTr="00756EB4">
        <w:tc>
          <w:tcPr>
            <w:tcW w:w="7621" w:type="dxa"/>
          </w:tcPr>
          <w:p w14:paraId="56204438" w14:textId="7F82FE3B" w:rsidR="00014E27" w:rsidRPr="00F64727" w:rsidRDefault="005F3B2B" w:rsidP="00BB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14E27" w:rsidRPr="00F64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4E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4E27" w:rsidRPr="00F64727">
              <w:rPr>
                <w:rFonts w:ascii="Times New Roman" w:hAnsi="Times New Roman" w:cs="Times New Roman"/>
                <w:sz w:val="24"/>
                <w:szCs w:val="24"/>
              </w:rPr>
              <w:t xml:space="preserve">.1. Уплачено членских взносов членами </w:t>
            </w:r>
            <w:r w:rsidR="00014E27">
              <w:rPr>
                <w:rFonts w:ascii="Times New Roman" w:hAnsi="Times New Roman" w:cs="Times New Roman"/>
                <w:sz w:val="24"/>
                <w:szCs w:val="24"/>
              </w:rPr>
              <w:t>Гильдии</w:t>
            </w:r>
            <w:r w:rsidR="00014E27" w:rsidRPr="00F64727">
              <w:rPr>
                <w:rFonts w:ascii="Times New Roman" w:hAnsi="Times New Roman" w:cs="Times New Roman"/>
                <w:sz w:val="24"/>
                <w:szCs w:val="24"/>
              </w:rPr>
              <w:t xml:space="preserve"> в добровольном порядке до окончания судебного разбирательства</w:t>
            </w:r>
            <w:r w:rsidR="00014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</w:tcPr>
          <w:p w14:paraId="2EE5F149" w14:textId="77777777" w:rsidR="00014E27" w:rsidRPr="00F64727" w:rsidRDefault="00014E27" w:rsidP="00756E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79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 w:rsidRPr="00974796">
              <w:rPr>
                <w:rFonts w:ascii="Times New Roman" w:hAnsi="Times New Roman" w:cs="Times New Roman"/>
                <w:sz w:val="24"/>
                <w:szCs w:val="24"/>
              </w:rPr>
              <w:t>=00</w:t>
            </w:r>
          </w:p>
        </w:tc>
      </w:tr>
      <w:tr w:rsidR="00014E27" w:rsidRPr="00F64727" w14:paraId="4C3E8BA3" w14:textId="77777777" w:rsidTr="00756EB4">
        <w:tc>
          <w:tcPr>
            <w:tcW w:w="7621" w:type="dxa"/>
          </w:tcPr>
          <w:p w14:paraId="5CF07016" w14:textId="6E63B057" w:rsidR="00014E27" w:rsidRPr="00F64727" w:rsidRDefault="005F3B2B" w:rsidP="00BB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14E27" w:rsidRPr="00F64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4E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4E27" w:rsidRPr="00F64727">
              <w:rPr>
                <w:rFonts w:ascii="Times New Roman" w:hAnsi="Times New Roman" w:cs="Times New Roman"/>
                <w:sz w:val="24"/>
                <w:szCs w:val="24"/>
              </w:rPr>
              <w:t xml:space="preserve">.2. Уплачено по исполнительным листам членами </w:t>
            </w:r>
            <w:r w:rsidR="00014E27">
              <w:rPr>
                <w:rFonts w:ascii="Times New Roman" w:hAnsi="Times New Roman" w:cs="Times New Roman"/>
                <w:sz w:val="24"/>
                <w:szCs w:val="24"/>
              </w:rPr>
              <w:t>Гильдии</w:t>
            </w:r>
            <w:r w:rsidR="00014E27" w:rsidRPr="00F64727">
              <w:rPr>
                <w:rFonts w:ascii="Times New Roman" w:hAnsi="Times New Roman" w:cs="Times New Roman"/>
                <w:sz w:val="24"/>
                <w:szCs w:val="24"/>
              </w:rPr>
              <w:t xml:space="preserve"> в добровольном порядке после окончания судебного разбирательства </w:t>
            </w:r>
          </w:p>
        </w:tc>
        <w:tc>
          <w:tcPr>
            <w:tcW w:w="2013" w:type="dxa"/>
          </w:tcPr>
          <w:p w14:paraId="0F08EC17" w14:textId="77777777" w:rsidR="00014E27" w:rsidRPr="000A1F06" w:rsidRDefault="00014E27" w:rsidP="00756E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1F06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0A1F06">
              <w:rPr>
                <w:rFonts w:ascii="Times New Roman" w:hAnsi="Times New Roman" w:cs="Times New Roman"/>
                <w:sz w:val="24"/>
                <w:szCs w:val="24"/>
              </w:rPr>
              <w:t>0=00</w:t>
            </w:r>
          </w:p>
          <w:p w14:paraId="6455D7A4" w14:textId="77777777" w:rsidR="00014E27" w:rsidRPr="000059DC" w:rsidRDefault="00014E27" w:rsidP="00756EB4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14E27" w:rsidRPr="00F64727" w14:paraId="7028E7EB" w14:textId="77777777" w:rsidTr="00756EB4">
        <w:tc>
          <w:tcPr>
            <w:tcW w:w="7621" w:type="dxa"/>
          </w:tcPr>
          <w:p w14:paraId="167FDCFC" w14:textId="3AAFF4C9" w:rsidR="00014E27" w:rsidRPr="00F64727" w:rsidRDefault="005F3B2B" w:rsidP="00BB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14E27" w:rsidRPr="00F64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4E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4E27" w:rsidRPr="00F64727">
              <w:rPr>
                <w:rFonts w:ascii="Times New Roman" w:hAnsi="Times New Roman" w:cs="Times New Roman"/>
                <w:sz w:val="24"/>
                <w:szCs w:val="24"/>
              </w:rPr>
              <w:t xml:space="preserve">.3. Взыскано по исполнительным листам через службу судебных приставов </w:t>
            </w:r>
            <w:r w:rsidR="00014E27">
              <w:rPr>
                <w:rFonts w:ascii="Times New Roman" w:hAnsi="Times New Roman" w:cs="Times New Roman"/>
                <w:sz w:val="24"/>
                <w:szCs w:val="24"/>
              </w:rPr>
              <w:t>(1 член Гильдии)</w:t>
            </w:r>
          </w:p>
        </w:tc>
        <w:tc>
          <w:tcPr>
            <w:tcW w:w="2013" w:type="dxa"/>
          </w:tcPr>
          <w:p w14:paraId="424D712F" w14:textId="77777777" w:rsidR="00014E27" w:rsidRPr="000A1F06" w:rsidRDefault="00014E27" w:rsidP="00756EB4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20 000</w:t>
            </w:r>
            <w:r w:rsidRPr="000A1F06">
              <w:rPr>
                <w:rFonts w:ascii="Times New Roman" w:hAnsi="Times New Roman" w:cs="Times New Roman"/>
                <w:bCs/>
                <w:sz w:val="24"/>
                <w:szCs w:val="24"/>
              </w:rPr>
              <w:t>=00</w:t>
            </w:r>
          </w:p>
          <w:p w14:paraId="2FFBF669" w14:textId="77777777" w:rsidR="00014E27" w:rsidRPr="00F64727" w:rsidRDefault="00014E27" w:rsidP="00756E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E27" w:rsidRPr="00974796" w14:paraId="5B4F4ED2" w14:textId="77777777" w:rsidTr="00756EB4">
        <w:tc>
          <w:tcPr>
            <w:tcW w:w="7621" w:type="dxa"/>
          </w:tcPr>
          <w:p w14:paraId="6C56110A" w14:textId="77777777" w:rsidR="00014E27" w:rsidRPr="00F64727" w:rsidRDefault="00014E27" w:rsidP="00756E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727">
              <w:rPr>
                <w:rFonts w:ascii="Times New Roman" w:hAnsi="Times New Roman" w:cs="Times New Roman"/>
                <w:b/>
                <w:sz w:val="24"/>
                <w:szCs w:val="24"/>
              </w:rPr>
              <w:t>ИТОГО не взыскано в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64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 по рассмотренным в судебном порядке делам </w:t>
            </w:r>
            <w:r w:rsidRPr="000A1F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0A1F0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Гильдии</w:t>
            </w:r>
            <w:r w:rsidRPr="000A1F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13" w:type="dxa"/>
          </w:tcPr>
          <w:p w14:paraId="3CD89169" w14:textId="77777777" w:rsidR="00014E27" w:rsidRPr="00974796" w:rsidRDefault="00014E27" w:rsidP="00756E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74796">
              <w:rPr>
                <w:rFonts w:ascii="Times New Roman" w:hAnsi="Times New Roman" w:cs="Times New Roman"/>
                <w:b/>
                <w:sz w:val="24"/>
                <w:szCs w:val="24"/>
              </w:rPr>
              <w:t>0 000=00</w:t>
            </w:r>
          </w:p>
        </w:tc>
      </w:tr>
    </w:tbl>
    <w:p w14:paraId="0C8FBACA" w14:textId="77777777" w:rsidR="00014E27" w:rsidRPr="00F64727" w:rsidRDefault="00014E27" w:rsidP="00014E27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0FD8B76" w14:textId="77777777" w:rsidR="00014E27" w:rsidRPr="00F64727" w:rsidRDefault="00014E27" w:rsidP="00014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727">
        <w:rPr>
          <w:rFonts w:ascii="Times New Roman" w:hAnsi="Times New Roman" w:cs="Times New Roman"/>
          <w:sz w:val="24"/>
          <w:szCs w:val="24"/>
        </w:rPr>
        <w:t xml:space="preserve">Задолженность членов СБИ по взысканию с них судебных расходов составила </w:t>
      </w:r>
      <w:r w:rsidRPr="00974796">
        <w:rPr>
          <w:rFonts w:ascii="Times New Roman" w:hAnsi="Times New Roman" w:cs="Times New Roman"/>
          <w:sz w:val="24"/>
          <w:szCs w:val="24"/>
        </w:rPr>
        <w:t>20 000,00 рублей на 31.12.2025.</w:t>
      </w:r>
    </w:p>
    <w:p w14:paraId="19DBEA90" w14:textId="77777777" w:rsidR="00014E27" w:rsidRPr="00F64727" w:rsidRDefault="00014E27" w:rsidP="00014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DEFA7" w14:textId="77777777" w:rsidR="00001C37" w:rsidRPr="004816AF" w:rsidRDefault="00001C37" w:rsidP="0048459E">
      <w:pPr>
        <w:spacing w:before="120" w:after="120" w:line="200" w:lineRule="exact"/>
        <w:rPr>
          <w:rFonts w:ascii="Times New Roman" w:hAnsi="Times New Roman" w:cs="Times New Roman"/>
          <w:b/>
          <w:sz w:val="24"/>
          <w:szCs w:val="24"/>
        </w:rPr>
      </w:pPr>
      <w:r w:rsidRPr="004816AF">
        <w:rPr>
          <w:rFonts w:ascii="Times New Roman" w:hAnsi="Times New Roman" w:cs="Times New Roman"/>
          <w:b/>
          <w:sz w:val="24"/>
          <w:szCs w:val="24"/>
        </w:rPr>
        <w:t>Президент</w:t>
      </w:r>
      <w:r w:rsidR="0048459E" w:rsidRPr="004816AF">
        <w:rPr>
          <w:rFonts w:ascii="Times New Roman" w:hAnsi="Times New Roman" w:cs="Times New Roman"/>
          <w:b/>
          <w:sz w:val="24"/>
          <w:szCs w:val="24"/>
        </w:rPr>
        <w:t xml:space="preserve"> Ассоциации</w:t>
      </w:r>
      <w:r w:rsidR="0048459E" w:rsidRPr="004816AF">
        <w:rPr>
          <w:rFonts w:ascii="Times New Roman" w:hAnsi="Times New Roman" w:cs="Times New Roman"/>
          <w:b/>
          <w:sz w:val="24"/>
          <w:szCs w:val="24"/>
        </w:rPr>
        <w:br/>
        <w:t>СРО «</w:t>
      </w:r>
      <w:r w:rsidRPr="004816AF">
        <w:rPr>
          <w:rFonts w:ascii="Times New Roman" w:hAnsi="Times New Roman" w:cs="Times New Roman"/>
          <w:b/>
          <w:sz w:val="24"/>
          <w:szCs w:val="24"/>
        </w:rPr>
        <w:t xml:space="preserve">Гильдия проектировщиков </w:t>
      </w:r>
    </w:p>
    <w:p w14:paraId="232BF1A9" w14:textId="016DFE93" w:rsidR="00706A83" w:rsidRDefault="00001C37" w:rsidP="002A06CC">
      <w:pPr>
        <w:spacing w:before="120" w:after="120" w:line="200" w:lineRule="exact"/>
      </w:pPr>
      <w:r w:rsidRPr="004816AF">
        <w:rPr>
          <w:rFonts w:ascii="Times New Roman" w:hAnsi="Times New Roman" w:cs="Times New Roman"/>
          <w:b/>
          <w:sz w:val="24"/>
          <w:szCs w:val="24"/>
        </w:rPr>
        <w:t xml:space="preserve">Новгородской </w:t>
      </w:r>
      <w:proofErr w:type="gramStart"/>
      <w:r w:rsidRPr="004816AF">
        <w:rPr>
          <w:rFonts w:ascii="Times New Roman" w:hAnsi="Times New Roman" w:cs="Times New Roman"/>
          <w:b/>
          <w:sz w:val="24"/>
          <w:szCs w:val="24"/>
        </w:rPr>
        <w:t>области</w:t>
      </w:r>
      <w:r w:rsidR="0048459E" w:rsidRPr="004816AF">
        <w:rPr>
          <w:rFonts w:ascii="Times New Roman" w:hAnsi="Times New Roman" w:cs="Times New Roman"/>
          <w:b/>
          <w:sz w:val="24"/>
          <w:szCs w:val="24"/>
        </w:rPr>
        <w:t xml:space="preserve">»   </w:t>
      </w:r>
      <w:proofErr w:type="gramEnd"/>
      <w:r w:rsidR="0048459E" w:rsidRPr="004816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C6216F" w:rsidRPr="004816AF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proofErr w:type="spellStart"/>
      <w:r w:rsidR="0048459E" w:rsidRPr="004816AF">
        <w:rPr>
          <w:rFonts w:ascii="Times New Roman" w:hAnsi="Times New Roman" w:cs="Times New Roman"/>
          <w:b/>
          <w:sz w:val="24"/>
          <w:szCs w:val="24"/>
        </w:rPr>
        <w:t>А.И.Шилов</w:t>
      </w:r>
      <w:proofErr w:type="spellEnd"/>
    </w:p>
    <w:sectPr w:rsidR="00706A83" w:rsidSect="002A06CC">
      <w:headerReference w:type="default" r:id="rId7"/>
      <w:headerReference w:type="first" r:id="rId8"/>
      <w:pgSz w:w="11906" w:h="16838"/>
      <w:pgMar w:top="1134" w:right="709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E0E77" w14:textId="77777777" w:rsidR="00255DE7" w:rsidRDefault="00255DE7">
      <w:pPr>
        <w:spacing w:after="0" w:line="240" w:lineRule="auto"/>
      </w:pPr>
      <w:r>
        <w:separator/>
      </w:r>
    </w:p>
  </w:endnote>
  <w:endnote w:type="continuationSeparator" w:id="0">
    <w:p w14:paraId="5A8693A9" w14:textId="77777777" w:rsidR="00255DE7" w:rsidRDefault="00255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EB57F" w14:textId="77777777" w:rsidR="00255DE7" w:rsidRDefault="00255DE7">
      <w:pPr>
        <w:spacing w:after="0" w:line="240" w:lineRule="auto"/>
      </w:pPr>
      <w:r>
        <w:separator/>
      </w:r>
    </w:p>
  </w:footnote>
  <w:footnote w:type="continuationSeparator" w:id="0">
    <w:p w14:paraId="67D9D3EB" w14:textId="77777777" w:rsidR="00255DE7" w:rsidRDefault="00255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0358800"/>
      <w:docPartObj>
        <w:docPartGallery w:val="Page Numbers (Top of Page)"/>
        <w:docPartUnique/>
      </w:docPartObj>
    </w:sdtPr>
    <w:sdtEndPr/>
    <w:sdtContent>
      <w:p w14:paraId="3BBF955A" w14:textId="77777777" w:rsidR="00255DE7" w:rsidRDefault="00255DE7" w:rsidP="00AE743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6AF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DF5CE" w14:textId="77777777" w:rsidR="00255DE7" w:rsidRDefault="00255DE7">
    <w:pPr>
      <w:pStyle w:val="ac"/>
      <w:jc w:val="center"/>
    </w:pPr>
  </w:p>
  <w:p w14:paraId="4FCBD4A6" w14:textId="77777777" w:rsidR="00255DE7" w:rsidRDefault="00255DE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7CE2"/>
    <w:multiLevelType w:val="hybridMultilevel"/>
    <w:tmpl w:val="A13262E4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E1ED1"/>
    <w:multiLevelType w:val="multilevel"/>
    <w:tmpl w:val="B1A6A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F996B54"/>
    <w:multiLevelType w:val="hybridMultilevel"/>
    <w:tmpl w:val="4A169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047526">
    <w:abstractNumId w:val="1"/>
  </w:num>
  <w:num w:numId="2" w16cid:durableId="482162474">
    <w:abstractNumId w:val="2"/>
  </w:num>
  <w:num w:numId="3" w16cid:durableId="1688826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C1A"/>
    <w:rsid w:val="00001C37"/>
    <w:rsid w:val="0001481C"/>
    <w:rsid w:val="00014E27"/>
    <w:rsid w:val="00016E79"/>
    <w:rsid w:val="0003293E"/>
    <w:rsid w:val="00035689"/>
    <w:rsid w:val="00040BCB"/>
    <w:rsid w:val="00065F6F"/>
    <w:rsid w:val="00095EE3"/>
    <w:rsid w:val="000E7000"/>
    <w:rsid w:val="00130423"/>
    <w:rsid w:val="00142524"/>
    <w:rsid w:val="00144FF1"/>
    <w:rsid w:val="00190E31"/>
    <w:rsid w:val="001F4216"/>
    <w:rsid w:val="00220C62"/>
    <w:rsid w:val="00255DE7"/>
    <w:rsid w:val="00266091"/>
    <w:rsid w:val="002A06CC"/>
    <w:rsid w:val="002E1330"/>
    <w:rsid w:val="00332037"/>
    <w:rsid w:val="00351470"/>
    <w:rsid w:val="00366F64"/>
    <w:rsid w:val="00375459"/>
    <w:rsid w:val="003951E0"/>
    <w:rsid w:val="00395D1D"/>
    <w:rsid w:val="003E025D"/>
    <w:rsid w:val="003E6110"/>
    <w:rsid w:val="00435D4F"/>
    <w:rsid w:val="004375D0"/>
    <w:rsid w:val="00455053"/>
    <w:rsid w:val="004733D8"/>
    <w:rsid w:val="004816AF"/>
    <w:rsid w:val="0048459E"/>
    <w:rsid w:val="00486C2C"/>
    <w:rsid w:val="004913F0"/>
    <w:rsid w:val="004A1385"/>
    <w:rsid w:val="004D05F2"/>
    <w:rsid w:val="004E70C3"/>
    <w:rsid w:val="004F0FC4"/>
    <w:rsid w:val="005012B0"/>
    <w:rsid w:val="00505D90"/>
    <w:rsid w:val="00527525"/>
    <w:rsid w:val="00550A06"/>
    <w:rsid w:val="00553016"/>
    <w:rsid w:val="00553916"/>
    <w:rsid w:val="00595C86"/>
    <w:rsid w:val="005A1F09"/>
    <w:rsid w:val="005C2629"/>
    <w:rsid w:val="005F3B2B"/>
    <w:rsid w:val="006307BB"/>
    <w:rsid w:val="00631174"/>
    <w:rsid w:val="00673865"/>
    <w:rsid w:val="006944B5"/>
    <w:rsid w:val="006E10F6"/>
    <w:rsid w:val="00706A83"/>
    <w:rsid w:val="007A4F70"/>
    <w:rsid w:val="007B30C8"/>
    <w:rsid w:val="007E6C8A"/>
    <w:rsid w:val="007F3039"/>
    <w:rsid w:val="008423BD"/>
    <w:rsid w:val="00842D99"/>
    <w:rsid w:val="008855FD"/>
    <w:rsid w:val="008E4ACA"/>
    <w:rsid w:val="00997E66"/>
    <w:rsid w:val="009A11AE"/>
    <w:rsid w:val="009F0673"/>
    <w:rsid w:val="00A11AFC"/>
    <w:rsid w:val="00A13175"/>
    <w:rsid w:val="00A200FE"/>
    <w:rsid w:val="00A41C5E"/>
    <w:rsid w:val="00A47C7D"/>
    <w:rsid w:val="00A86CE8"/>
    <w:rsid w:val="00A95CC3"/>
    <w:rsid w:val="00AE7439"/>
    <w:rsid w:val="00AF65C8"/>
    <w:rsid w:val="00B00FA3"/>
    <w:rsid w:val="00B1702D"/>
    <w:rsid w:val="00B7704A"/>
    <w:rsid w:val="00B77618"/>
    <w:rsid w:val="00B81CA7"/>
    <w:rsid w:val="00B832DE"/>
    <w:rsid w:val="00B852FF"/>
    <w:rsid w:val="00B979DE"/>
    <w:rsid w:val="00BB7DEA"/>
    <w:rsid w:val="00BF607B"/>
    <w:rsid w:val="00BF6925"/>
    <w:rsid w:val="00C234E4"/>
    <w:rsid w:val="00C26077"/>
    <w:rsid w:val="00C44123"/>
    <w:rsid w:val="00C6216F"/>
    <w:rsid w:val="00C82164"/>
    <w:rsid w:val="00C82AAE"/>
    <w:rsid w:val="00C976E9"/>
    <w:rsid w:val="00CB22F6"/>
    <w:rsid w:val="00CE3F0C"/>
    <w:rsid w:val="00D72BBF"/>
    <w:rsid w:val="00DC76DA"/>
    <w:rsid w:val="00DC777A"/>
    <w:rsid w:val="00E17C1A"/>
    <w:rsid w:val="00E5678F"/>
    <w:rsid w:val="00E65377"/>
    <w:rsid w:val="00E90006"/>
    <w:rsid w:val="00ED2F9E"/>
    <w:rsid w:val="00F00E06"/>
    <w:rsid w:val="00F1358D"/>
    <w:rsid w:val="00FC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D68EA"/>
  <w15:docId w15:val="{53047212-4C64-4801-B83D-84D08729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59E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7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C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C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7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7C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7C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7C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7C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7C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7C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7C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7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7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7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7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7C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7C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7C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7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7C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7C1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84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8459E"/>
    <w:rPr>
      <w:kern w:val="0"/>
      <w14:ligatures w14:val="none"/>
    </w:rPr>
  </w:style>
  <w:style w:type="table" w:styleId="ae">
    <w:name w:val="Table Grid"/>
    <w:basedOn w:val="a1"/>
    <w:uiPriority w:val="39"/>
    <w:rsid w:val="0048459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484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7497,bqiaagaaeyqcaaagiaiaaamsowaabto7aaaaaaaaaaaaaaaaaaaaaaaaaaaaaaaaaaaaaaaaaaaaaaaaaaaaaaaaaaaaaaaaaaaaaaaaaaaaaaaaaaaaaaaaaaaaaaaaaaaaaaaaaaaaaaaaaaaaaaaaaaaaaaaaaaaaaaaaaaaaaaaaaaaaaaaaaaaaaaaaaaaaaaaaaaaaaaaaaaaaaaaaaaaaaaaaaaaaaaa"/>
    <w:basedOn w:val="a"/>
    <w:rsid w:val="00484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9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976E9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C976E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5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83</cp:revision>
  <cp:lastPrinted>2026-04-06T10:23:00Z</cp:lastPrinted>
  <dcterms:created xsi:type="dcterms:W3CDTF">2026-03-27T07:37:00Z</dcterms:created>
  <dcterms:modified xsi:type="dcterms:W3CDTF">2026-04-08T09:27:00Z</dcterms:modified>
</cp:coreProperties>
</file>